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68" w:rsidRDefault="001E39C9" w:rsidP="00365CB6">
      <w:r>
        <w:rPr>
          <w:noProof/>
          <w:lang w:eastAsia="hu-HU"/>
        </w:rPr>
        <w:drawing>
          <wp:inline distT="0" distB="0" distL="0" distR="0">
            <wp:extent cx="2429302" cy="1162108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sir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07" cy="1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647" w:rsidRPr="00365CB6" w:rsidRDefault="00365CB6" w:rsidP="007A68EA">
      <w:pPr>
        <w:rPr>
          <w:rFonts w:ascii="Times New Roman" w:hAnsi="Times New Roman" w:cs="Times New Roman"/>
          <w:b/>
          <w:u w:val="single"/>
        </w:rPr>
      </w:pPr>
      <w:r w:rsidRPr="00365CB6">
        <w:rPr>
          <w:rFonts w:ascii="Times New Roman" w:hAnsi="Times New Roman" w:cs="Times New Roman"/>
          <w:b/>
          <w:u w:val="single"/>
        </w:rPr>
        <w:t xml:space="preserve"> 5435 Martfű, Szent István tér 1.</w:t>
      </w:r>
      <w:r>
        <w:rPr>
          <w:rFonts w:ascii="Times New Roman" w:hAnsi="Times New Roman" w:cs="Times New Roman"/>
          <w:b/>
          <w:u w:val="single"/>
        </w:rPr>
        <w:t>____________________</w:t>
      </w:r>
      <w:r w:rsidR="001E39C9">
        <w:rPr>
          <w:rFonts w:ascii="Times New Roman" w:hAnsi="Times New Roman" w:cs="Times New Roman"/>
          <w:b/>
          <w:u w:val="single"/>
        </w:rPr>
        <w:t>________________________________</w:t>
      </w:r>
    </w:p>
    <w:p w:rsidR="00365CB6" w:rsidRDefault="00365CB6" w:rsidP="007A68EA">
      <w:pPr>
        <w:rPr>
          <w:rFonts w:ascii="Times New Roman" w:hAnsi="Times New Roman" w:cs="Times New Roman"/>
          <w:b/>
        </w:rPr>
      </w:pPr>
    </w:p>
    <w:p w:rsidR="00365CB6" w:rsidRDefault="00365CB6" w:rsidP="007A68EA">
      <w:pPr>
        <w:rPr>
          <w:rFonts w:ascii="Times New Roman" w:hAnsi="Times New Roman" w:cs="Times New Roman"/>
          <w:b/>
          <w:sz w:val="28"/>
        </w:rPr>
      </w:pPr>
    </w:p>
    <w:p w:rsidR="00EB4313" w:rsidRPr="00B737E2" w:rsidRDefault="00EB4313" w:rsidP="007A68EA">
      <w:pPr>
        <w:rPr>
          <w:rFonts w:ascii="Times New Roman" w:hAnsi="Times New Roman" w:cs="Times New Roman"/>
          <w:b/>
          <w:sz w:val="28"/>
        </w:rPr>
      </w:pPr>
    </w:p>
    <w:p w:rsidR="00365CB6" w:rsidRDefault="00365CB6" w:rsidP="007A68EA">
      <w:pPr>
        <w:rPr>
          <w:rFonts w:ascii="Times New Roman" w:hAnsi="Times New Roman" w:cs="Times New Roman"/>
          <w:b/>
          <w:sz w:val="24"/>
        </w:rPr>
      </w:pPr>
    </w:p>
    <w:p w:rsidR="005940C1" w:rsidRDefault="005940C1" w:rsidP="007A68EA">
      <w:pPr>
        <w:rPr>
          <w:rFonts w:ascii="Times New Roman" w:hAnsi="Times New Roman" w:cs="Times New Roman"/>
          <w:b/>
          <w:sz w:val="24"/>
        </w:rPr>
      </w:pPr>
    </w:p>
    <w:p w:rsidR="00E85443" w:rsidRDefault="00E85443" w:rsidP="007A68EA">
      <w:pPr>
        <w:rPr>
          <w:rFonts w:ascii="Times New Roman" w:hAnsi="Times New Roman" w:cs="Times New Roman"/>
          <w:b/>
          <w:sz w:val="24"/>
        </w:rPr>
      </w:pPr>
    </w:p>
    <w:p w:rsidR="005940C1" w:rsidRPr="00EF7BE6" w:rsidRDefault="005940C1" w:rsidP="007A68EA">
      <w:pPr>
        <w:rPr>
          <w:rFonts w:ascii="Times New Roman" w:hAnsi="Times New Roman" w:cs="Times New Roman"/>
          <w:b/>
          <w:sz w:val="24"/>
        </w:rPr>
      </w:pPr>
    </w:p>
    <w:p w:rsidR="00447A13" w:rsidRDefault="0034539B" w:rsidP="00352B7C">
      <w:pPr>
        <w:jc w:val="center"/>
        <w:rPr>
          <w:rFonts w:ascii="Times New Roman" w:hAnsi="Times New Roman" w:cs="Times New Roman"/>
          <w:b/>
          <w:sz w:val="36"/>
        </w:rPr>
      </w:pPr>
      <w:r w:rsidRPr="00447A13">
        <w:rPr>
          <w:rFonts w:ascii="Times New Roman" w:hAnsi="Times New Roman" w:cs="Times New Roman"/>
          <w:b/>
          <w:sz w:val="36"/>
        </w:rPr>
        <w:t>Beszámoló</w:t>
      </w:r>
      <w:r w:rsidR="005940C1" w:rsidRPr="00447A13">
        <w:rPr>
          <w:rFonts w:ascii="Times New Roman" w:hAnsi="Times New Roman" w:cs="Times New Roman"/>
          <w:b/>
          <w:sz w:val="36"/>
        </w:rPr>
        <w:t xml:space="preserve"> </w:t>
      </w:r>
    </w:p>
    <w:p w:rsidR="00B737E2" w:rsidRPr="00447A13" w:rsidRDefault="005940C1" w:rsidP="00352B7C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447A13">
        <w:rPr>
          <w:rFonts w:ascii="Times New Roman" w:hAnsi="Times New Roman" w:cs="Times New Roman"/>
          <w:b/>
          <w:sz w:val="36"/>
        </w:rPr>
        <w:t>a</w:t>
      </w:r>
      <w:proofErr w:type="gramEnd"/>
      <w:r w:rsidR="00365CB6" w:rsidRPr="00447A13">
        <w:rPr>
          <w:rFonts w:ascii="Times New Roman" w:hAnsi="Times New Roman" w:cs="Times New Roman"/>
          <w:b/>
          <w:sz w:val="36"/>
        </w:rPr>
        <w:t xml:space="preserve"> Martfűi Városfejlesztési Nonprofit Kft. </w:t>
      </w:r>
      <w:r w:rsidR="009C4A24">
        <w:rPr>
          <w:rFonts w:ascii="Times New Roman" w:hAnsi="Times New Roman" w:cs="Times New Roman"/>
          <w:b/>
          <w:sz w:val="36"/>
        </w:rPr>
        <w:t>2016. évi pénzügyi tervének I. féléves teljesítéséről</w:t>
      </w:r>
      <w:bookmarkStart w:id="0" w:name="_GoBack"/>
      <w:bookmarkEnd w:id="0"/>
    </w:p>
    <w:p w:rsidR="00396046" w:rsidRDefault="00396046" w:rsidP="007A68EA">
      <w:pPr>
        <w:rPr>
          <w:rFonts w:ascii="Times New Roman" w:hAnsi="Times New Roman" w:cs="Times New Roman"/>
          <w:b/>
          <w:sz w:val="24"/>
        </w:rPr>
      </w:pPr>
    </w:p>
    <w:p w:rsidR="00B17732" w:rsidRDefault="00B17732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4539B" w:rsidRDefault="0034539B" w:rsidP="007A68EA">
      <w:pPr>
        <w:rPr>
          <w:rFonts w:ascii="Times New Roman" w:hAnsi="Times New Roman" w:cs="Times New Roman"/>
          <w:b/>
          <w:sz w:val="24"/>
        </w:rPr>
      </w:pPr>
    </w:p>
    <w:p w:rsidR="00396046" w:rsidRDefault="0034539B" w:rsidP="007A68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</w:p>
    <w:p w:rsidR="00396046" w:rsidRPr="00447A13" w:rsidRDefault="00EB4313" w:rsidP="007A68EA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>A Kft. létszáma 30</w:t>
      </w:r>
      <w:r w:rsidR="00352ADC" w:rsidRPr="00447A13">
        <w:rPr>
          <w:rFonts w:ascii="Times New Roman" w:hAnsi="Times New Roman" w:cs="Times New Roman"/>
          <w:b/>
          <w:sz w:val="28"/>
        </w:rPr>
        <w:t xml:space="preserve"> fő</w:t>
      </w:r>
      <w:r w:rsidR="00AA53C6" w:rsidRPr="00447A13">
        <w:rPr>
          <w:rFonts w:ascii="Times New Roman" w:hAnsi="Times New Roman" w:cs="Times New Roman"/>
          <w:b/>
          <w:sz w:val="28"/>
        </w:rPr>
        <w:t xml:space="preserve"> </w:t>
      </w:r>
    </w:p>
    <w:p w:rsidR="004B52D9" w:rsidRPr="00447A13" w:rsidRDefault="004B52D9" w:rsidP="007A68EA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>1 fő ügyvezető</w:t>
      </w:r>
    </w:p>
    <w:p w:rsidR="004B52D9" w:rsidRPr="00447A13" w:rsidRDefault="004B52D9" w:rsidP="007A68EA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>2 fő ingatlan ágazat</w:t>
      </w:r>
    </w:p>
    <w:p w:rsidR="004B52D9" w:rsidRPr="00447A13" w:rsidRDefault="004B52D9" w:rsidP="007A68EA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>6 fő hulladék ágazat</w:t>
      </w:r>
    </w:p>
    <w:p w:rsidR="004B52D9" w:rsidRPr="00447A13" w:rsidRDefault="000454D1" w:rsidP="007A68EA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>21</w:t>
      </w:r>
      <w:r w:rsidR="004B52D9" w:rsidRPr="00447A13">
        <w:rPr>
          <w:rFonts w:ascii="Times New Roman" w:hAnsi="Times New Roman" w:cs="Times New Roman"/>
          <w:b/>
          <w:sz w:val="28"/>
        </w:rPr>
        <w:t xml:space="preserve"> fő városüzemeltetés</w:t>
      </w:r>
    </w:p>
    <w:p w:rsidR="00AA53C6" w:rsidRPr="00447A13" w:rsidRDefault="0045652F" w:rsidP="007A68EA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</w:t>
      </w:r>
      <w:r w:rsidR="00EB4313" w:rsidRPr="00447A13">
        <w:rPr>
          <w:rFonts w:ascii="Times New Roman" w:hAnsi="Times New Roman" w:cs="Times New Roman"/>
          <w:b/>
          <w:sz w:val="28"/>
        </w:rPr>
        <w:t xml:space="preserve"> E</w:t>
      </w:r>
      <w:r w:rsidR="00AA53C6" w:rsidRPr="00447A13">
        <w:rPr>
          <w:rFonts w:ascii="Times New Roman" w:hAnsi="Times New Roman" w:cs="Times New Roman"/>
          <w:b/>
          <w:sz w:val="28"/>
        </w:rPr>
        <w:t xml:space="preserve">bből GINOP támogatási szerződéses </w:t>
      </w:r>
      <w:proofErr w:type="gramStart"/>
      <w:r w:rsidR="00AA53C6" w:rsidRPr="00447A13">
        <w:rPr>
          <w:rFonts w:ascii="Times New Roman" w:hAnsi="Times New Roman" w:cs="Times New Roman"/>
          <w:b/>
          <w:sz w:val="28"/>
        </w:rPr>
        <w:t>munkavállaló  3</w:t>
      </w:r>
      <w:proofErr w:type="gramEnd"/>
      <w:r w:rsidR="00AA53C6" w:rsidRPr="00447A13">
        <w:rPr>
          <w:rFonts w:ascii="Times New Roman" w:hAnsi="Times New Roman" w:cs="Times New Roman"/>
          <w:b/>
          <w:sz w:val="28"/>
        </w:rPr>
        <w:t xml:space="preserve"> fő</w:t>
      </w:r>
    </w:p>
    <w:p w:rsidR="006A5720" w:rsidRPr="00447A13" w:rsidRDefault="006A5720" w:rsidP="007A68EA">
      <w:pPr>
        <w:rPr>
          <w:rFonts w:ascii="Times New Roman" w:hAnsi="Times New Roman" w:cs="Times New Roman"/>
          <w:b/>
          <w:sz w:val="28"/>
        </w:rPr>
      </w:pPr>
    </w:p>
    <w:p w:rsidR="006A5720" w:rsidRPr="00447A13" w:rsidRDefault="006A5720" w:rsidP="007A68EA">
      <w:pPr>
        <w:rPr>
          <w:rFonts w:ascii="Times New Roman" w:hAnsi="Times New Roman" w:cs="Times New Roman"/>
          <w:b/>
          <w:sz w:val="28"/>
        </w:rPr>
      </w:pPr>
    </w:p>
    <w:p w:rsidR="00396046" w:rsidRPr="00447A13" w:rsidRDefault="0009006C" w:rsidP="008136E1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A 2016 évi költségvetés </w:t>
      </w:r>
      <w:r w:rsidR="00DA2D09">
        <w:rPr>
          <w:rFonts w:ascii="Times New Roman" w:hAnsi="Times New Roman" w:cs="Times New Roman"/>
          <w:b/>
          <w:sz w:val="28"/>
        </w:rPr>
        <w:t xml:space="preserve">eső </w:t>
      </w:r>
      <w:proofErr w:type="gramStart"/>
      <w:r w:rsidR="00DA2D09">
        <w:rPr>
          <w:rFonts w:ascii="Times New Roman" w:hAnsi="Times New Roman" w:cs="Times New Roman"/>
          <w:b/>
          <w:sz w:val="28"/>
        </w:rPr>
        <w:t xml:space="preserve">féléves </w:t>
      </w:r>
      <w:r w:rsidR="002A265D" w:rsidRPr="00447A13">
        <w:rPr>
          <w:rFonts w:ascii="Times New Roman" w:hAnsi="Times New Roman" w:cs="Times New Roman"/>
          <w:b/>
          <w:sz w:val="28"/>
        </w:rPr>
        <w:t xml:space="preserve"> </w:t>
      </w:r>
      <w:r w:rsidRPr="00447A13">
        <w:rPr>
          <w:rFonts w:ascii="Times New Roman" w:hAnsi="Times New Roman" w:cs="Times New Roman"/>
          <w:b/>
          <w:sz w:val="28"/>
        </w:rPr>
        <w:t>bevételi</w:t>
      </w:r>
      <w:proofErr w:type="gramEnd"/>
      <w:r w:rsidRPr="00447A13">
        <w:rPr>
          <w:rFonts w:ascii="Times New Roman" w:hAnsi="Times New Roman" w:cs="Times New Roman"/>
          <w:b/>
          <w:sz w:val="28"/>
        </w:rPr>
        <w:t xml:space="preserve"> </w:t>
      </w:r>
      <w:r w:rsidR="002A265D" w:rsidRPr="00447A13">
        <w:rPr>
          <w:rFonts w:ascii="Times New Roman" w:hAnsi="Times New Roman" w:cs="Times New Roman"/>
          <w:b/>
          <w:sz w:val="28"/>
        </w:rPr>
        <w:t>összege:</w:t>
      </w:r>
    </w:p>
    <w:p w:rsidR="00CF2A4B" w:rsidRPr="00447A13" w:rsidRDefault="00120AE3" w:rsidP="008136E1">
      <w:pPr>
        <w:pStyle w:val="Listaszerbekezds"/>
        <w:spacing w:line="240" w:lineRule="auto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</w:t>
      </w:r>
      <w:r w:rsidR="00CF2A4B" w:rsidRPr="00447A13">
        <w:rPr>
          <w:rFonts w:ascii="Times New Roman" w:hAnsi="Times New Roman" w:cs="Times New Roman"/>
          <w:sz w:val="28"/>
        </w:rPr>
        <w:t xml:space="preserve">       </w:t>
      </w:r>
      <w:r w:rsidR="009E1F26">
        <w:rPr>
          <w:rFonts w:ascii="Times New Roman" w:hAnsi="Times New Roman" w:cs="Times New Roman"/>
          <w:sz w:val="28"/>
        </w:rPr>
        <w:t>Ingatlan ágazat</w:t>
      </w:r>
      <w:proofErr w:type="gramStart"/>
      <w:r w:rsidR="009E1F26">
        <w:rPr>
          <w:rFonts w:ascii="Times New Roman" w:hAnsi="Times New Roman" w:cs="Times New Roman"/>
          <w:sz w:val="28"/>
        </w:rPr>
        <w:t>:       21</w:t>
      </w:r>
      <w:proofErr w:type="gramEnd"/>
      <w:r w:rsidR="009E1F26">
        <w:rPr>
          <w:rFonts w:ascii="Times New Roman" w:hAnsi="Times New Roman" w:cs="Times New Roman"/>
          <w:sz w:val="28"/>
        </w:rPr>
        <w:t>.011.535</w:t>
      </w:r>
      <w:r w:rsidR="0009006C" w:rsidRPr="00447A13">
        <w:rPr>
          <w:rFonts w:ascii="Times New Roman" w:hAnsi="Times New Roman" w:cs="Times New Roman"/>
          <w:sz w:val="28"/>
        </w:rPr>
        <w:t xml:space="preserve"> Ft</w:t>
      </w:r>
    </w:p>
    <w:p w:rsidR="0009006C" w:rsidRPr="00447A13" w:rsidRDefault="00120AE3" w:rsidP="008136E1">
      <w:pPr>
        <w:pStyle w:val="Listaszerbekezds"/>
        <w:spacing w:line="240" w:lineRule="auto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</w:t>
      </w:r>
      <w:r w:rsidR="00CF2A4B" w:rsidRPr="00447A13">
        <w:rPr>
          <w:rFonts w:ascii="Times New Roman" w:hAnsi="Times New Roman" w:cs="Times New Roman"/>
          <w:sz w:val="28"/>
        </w:rPr>
        <w:t xml:space="preserve">  </w:t>
      </w:r>
      <w:r w:rsidRPr="00447A13">
        <w:rPr>
          <w:rFonts w:ascii="Times New Roman" w:hAnsi="Times New Roman" w:cs="Times New Roman"/>
          <w:sz w:val="28"/>
        </w:rPr>
        <w:t xml:space="preserve"> </w:t>
      </w:r>
      <w:r w:rsidR="00CF2A4B" w:rsidRPr="00447A13">
        <w:rPr>
          <w:rFonts w:ascii="Times New Roman" w:hAnsi="Times New Roman" w:cs="Times New Roman"/>
          <w:sz w:val="28"/>
        </w:rPr>
        <w:t xml:space="preserve">   </w:t>
      </w:r>
      <w:r w:rsidR="0009006C" w:rsidRPr="00447A13">
        <w:rPr>
          <w:rFonts w:ascii="Times New Roman" w:hAnsi="Times New Roman" w:cs="Times New Roman"/>
          <w:sz w:val="28"/>
        </w:rPr>
        <w:t>Hulladék ágazat</w:t>
      </w:r>
      <w:proofErr w:type="gramStart"/>
      <w:r w:rsidR="0009006C" w:rsidRPr="00447A13">
        <w:rPr>
          <w:rFonts w:ascii="Times New Roman" w:hAnsi="Times New Roman" w:cs="Times New Roman"/>
          <w:sz w:val="28"/>
        </w:rPr>
        <w:t>:</w:t>
      </w:r>
      <w:r w:rsidR="009E1F26">
        <w:rPr>
          <w:rFonts w:ascii="Times New Roman" w:hAnsi="Times New Roman" w:cs="Times New Roman"/>
          <w:sz w:val="28"/>
        </w:rPr>
        <w:t xml:space="preserve">      </w:t>
      </w:r>
      <w:r w:rsidR="0009006C" w:rsidRPr="00447A13">
        <w:rPr>
          <w:rFonts w:ascii="Times New Roman" w:hAnsi="Times New Roman" w:cs="Times New Roman"/>
          <w:sz w:val="28"/>
        </w:rPr>
        <w:t xml:space="preserve"> </w:t>
      </w:r>
      <w:r w:rsidR="009E1F26">
        <w:rPr>
          <w:rFonts w:ascii="Times New Roman" w:hAnsi="Times New Roman" w:cs="Times New Roman"/>
          <w:sz w:val="28"/>
        </w:rPr>
        <w:t>22</w:t>
      </w:r>
      <w:proofErr w:type="gramEnd"/>
      <w:r w:rsidR="009E1F26">
        <w:rPr>
          <w:rFonts w:ascii="Times New Roman" w:hAnsi="Times New Roman" w:cs="Times New Roman"/>
          <w:sz w:val="28"/>
        </w:rPr>
        <w:t>.415.176</w:t>
      </w:r>
      <w:r w:rsidR="002A265D" w:rsidRPr="00447A13">
        <w:rPr>
          <w:rFonts w:ascii="Times New Roman" w:hAnsi="Times New Roman" w:cs="Times New Roman"/>
          <w:sz w:val="28"/>
        </w:rPr>
        <w:t xml:space="preserve"> Ft</w:t>
      </w:r>
    </w:p>
    <w:p w:rsidR="002A265D" w:rsidRPr="00447A13" w:rsidRDefault="00120AE3" w:rsidP="008136E1">
      <w:pPr>
        <w:pStyle w:val="Listaszerbekezds"/>
        <w:rPr>
          <w:rFonts w:ascii="Times New Roman" w:hAnsi="Times New Roman" w:cs="Times New Roman"/>
          <w:sz w:val="28"/>
          <w:u w:val="single"/>
        </w:rPr>
      </w:pPr>
      <w:r w:rsidRPr="00447A13">
        <w:rPr>
          <w:rFonts w:ascii="Times New Roman" w:hAnsi="Times New Roman" w:cs="Times New Roman"/>
          <w:sz w:val="28"/>
          <w:u w:val="single"/>
        </w:rPr>
        <w:t xml:space="preserve"> </w:t>
      </w:r>
      <w:r w:rsidR="00CF2A4B" w:rsidRPr="00447A13">
        <w:rPr>
          <w:rFonts w:ascii="Times New Roman" w:hAnsi="Times New Roman" w:cs="Times New Roman"/>
          <w:sz w:val="28"/>
          <w:u w:val="single"/>
        </w:rPr>
        <w:t xml:space="preserve">  </w:t>
      </w:r>
      <w:r w:rsidR="008136E1" w:rsidRPr="00447A13">
        <w:rPr>
          <w:rFonts w:ascii="Times New Roman" w:hAnsi="Times New Roman" w:cs="Times New Roman"/>
          <w:sz w:val="28"/>
          <w:u w:val="single"/>
        </w:rPr>
        <w:t xml:space="preserve">  </w:t>
      </w:r>
      <w:r w:rsidR="00CF2A4B" w:rsidRPr="00447A13">
        <w:rPr>
          <w:rFonts w:ascii="Times New Roman" w:hAnsi="Times New Roman" w:cs="Times New Roman"/>
          <w:sz w:val="28"/>
          <w:u w:val="single"/>
        </w:rPr>
        <w:t xml:space="preserve"> </w:t>
      </w:r>
      <w:r w:rsidR="00CA114F" w:rsidRPr="00447A13">
        <w:rPr>
          <w:rFonts w:ascii="Times New Roman" w:hAnsi="Times New Roman" w:cs="Times New Roman"/>
          <w:sz w:val="28"/>
          <w:u w:val="single"/>
        </w:rPr>
        <w:t>V</w:t>
      </w:r>
      <w:r w:rsidR="009E1F26">
        <w:rPr>
          <w:rFonts w:ascii="Times New Roman" w:hAnsi="Times New Roman" w:cs="Times New Roman"/>
          <w:sz w:val="28"/>
          <w:u w:val="single"/>
        </w:rPr>
        <w:t>árosüzemeltetés</w:t>
      </w:r>
      <w:proofErr w:type="gramStart"/>
      <w:r w:rsidR="009E1F26">
        <w:rPr>
          <w:rFonts w:ascii="Times New Roman" w:hAnsi="Times New Roman" w:cs="Times New Roman"/>
          <w:sz w:val="28"/>
          <w:u w:val="single"/>
        </w:rPr>
        <w:t>:      103.</w:t>
      </w:r>
      <w:proofErr w:type="gramEnd"/>
      <w:r w:rsidR="009E1F26">
        <w:rPr>
          <w:rFonts w:ascii="Times New Roman" w:hAnsi="Times New Roman" w:cs="Times New Roman"/>
          <w:sz w:val="28"/>
          <w:u w:val="single"/>
        </w:rPr>
        <w:t>672.401</w:t>
      </w:r>
      <w:r w:rsidR="002A265D" w:rsidRPr="00447A13">
        <w:rPr>
          <w:rFonts w:ascii="Times New Roman" w:hAnsi="Times New Roman" w:cs="Times New Roman"/>
          <w:sz w:val="28"/>
          <w:u w:val="single"/>
        </w:rPr>
        <w:t xml:space="preserve"> Ft</w:t>
      </w:r>
    </w:p>
    <w:p w:rsidR="002A265D" w:rsidRPr="00447A13" w:rsidRDefault="008136E1" w:rsidP="008136E1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 </w:t>
      </w:r>
      <w:r w:rsidR="009E1F26">
        <w:rPr>
          <w:rFonts w:ascii="Times New Roman" w:hAnsi="Times New Roman" w:cs="Times New Roman"/>
          <w:b/>
          <w:sz w:val="28"/>
        </w:rPr>
        <w:t xml:space="preserve">              Összesen</w:t>
      </w:r>
      <w:proofErr w:type="gramStart"/>
      <w:r w:rsidR="009E1F26">
        <w:rPr>
          <w:rFonts w:ascii="Times New Roman" w:hAnsi="Times New Roman" w:cs="Times New Roman"/>
          <w:b/>
          <w:sz w:val="28"/>
        </w:rPr>
        <w:t>:       147.</w:t>
      </w:r>
      <w:proofErr w:type="gramEnd"/>
      <w:r w:rsidR="009E1F26">
        <w:rPr>
          <w:rFonts w:ascii="Times New Roman" w:hAnsi="Times New Roman" w:cs="Times New Roman"/>
          <w:b/>
          <w:sz w:val="28"/>
        </w:rPr>
        <w:t>099.112</w:t>
      </w:r>
      <w:r w:rsidR="002A265D" w:rsidRPr="00447A13">
        <w:rPr>
          <w:rFonts w:ascii="Times New Roman" w:hAnsi="Times New Roman" w:cs="Times New Roman"/>
          <w:b/>
          <w:sz w:val="28"/>
        </w:rPr>
        <w:t xml:space="preserve"> Ft</w:t>
      </w:r>
    </w:p>
    <w:p w:rsidR="002A265D" w:rsidRPr="00447A13" w:rsidRDefault="002A265D" w:rsidP="007A68EA">
      <w:pPr>
        <w:rPr>
          <w:rFonts w:ascii="Times New Roman" w:hAnsi="Times New Roman" w:cs="Times New Roman"/>
          <w:b/>
          <w:sz w:val="28"/>
        </w:rPr>
      </w:pPr>
    </w:p>
    <w:p w:rsidR="002A265D" w:rsidRPr="00447A13" w:rsidRDefault="002A265D" w:rsidP="008136E1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>A 2016 évi</w:t>
      </w:r>
      <w:r w:rsidR="008136E1" w:rsidRPr="00447A13">
        <w:rPr>
          <w:rFonts w:ascii="Times New Roman" w:hAnsi="Times New Roman" w:cs="Times New Roman"/>
          <w:b/>
          <w:sz w:val="28"/>
        </w:rPr>
        <w:t xml:space="preserve"> költségvetés első </w:t>
      </w:r>
      <w:proofErr w:type="gramStart"/>
      <w:r w:rsidR="008136E1" w:rsidRPr="00447A13">
        <w:rPr>
          <w:rFonts w:ascii="Times New Roman" w:hAnsi="Times New Roman" w:cs="Times New Roman"/>
          <w:b/>
          <w:sz w:val="28"/>
        </w:rPr>
        <w:t>féléves</w:t>
      </w:r>
      <w:r w:rsidRPr="00447A13">
        <w:rPr>
          <w:rFonts w:ascii="Times New Roman" w:hAnsi="Times New Roman" w:cs="Times New Roman"/>
          <w:b/>
          <w:sz w:val="28"/>
        </w:rPr>
        <w:t xml:space="preserve"> </w:t>
      </w:r>
      <w:r w:rsidR="008136E1" w:rsidRPr="00447A13">
        <w:rPr>
          <w:rFonts w:ascii="Times New Roman" w:hAnsi="Times New Roman" w:cs="Times New Roman"/>
          <w:b/>
          <w:sz w:val="28"/>
        </w:rPr>
        <w:t xml:space="preserve"> </w:t>
      </w:r>
      <w:r w:rsidRPr="00447A13">
        <w:rPr>
          <w:rFonts w:ascii="Times New Roman" w:hAnsi="Times New Roman" w:cs="Times New Roman"/>
          <w:b/>
          <w:sz w:val="28"/>
        </w:rPr>
        <w:t>kiadási</w:t>
      </w:r>
      <w:proofErr w:type="gramEnd"/>
      <w:r w:rsidRPr="00447A13">
        <w:rPr>
          <w:rFonts w:ascii="Times New Roman" w:hAnsi="Times New Roman" w:cs="Times New Roman"/>
          <w:b/>
          <w:sz w:val="28"/>
        </w:rPr>
        <w:t xml:space="preserve"> összege:</w:t>
      </w:r>
    </w:p>
    <w:p w:rsidR="002A265D" w:rsidRPr="00447A13" w:rsidRDefault="000162CB" w:rsidP="008136E1">
      <w:pPr>
        <w:spacing w:line="240" w:lineRule="auto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 </w:t>
      </w:r>
      <w:r w:rsidR="008136E1" w:rsidRPr="00447A13">
        <w:rPr>
          <w:rFonts w:ascii="Times New Roman" w:hAnsi="Times New Roman" w:cs="Times New Roman"/>
          <w:sz w:val="28"/>
        </w:rPr>
        <w:t xml:space="preserve">                </w:t>
      </w:r>
      <w:r w:rsidRPr="00447A13">
        <w:rPr>
          <w:rFonts w:ascii="Times New Roman" w:hAnsi="Times New Roman" w:cs="Times New Roman"/>
          <w:sz w:val="28"/>
        </w:rPr>
        <w:t xml:space="preserve"> </w:t>
      </w:r>
      <w:r w:rsidR="008136E1" w:rsidRPr="00447A13">
        <w:rPr>
          <w:rFonts w:ascii="Times New Roman" w:hAnsi="Times New Roman" w:cs="Times New Roman"/>
          <w:sz w:val="28"/>
        </w:rPr>
        <w:t xml:space="preserve"> </w:t>
      </w:r>
      <w:r w:rsidR="00CF2A4B" w:rsidRPr="00447A13">
        <w:rPr>
          <w:rFonts w:ascii="Times New Roman" w:hAnsi="Times New Roman" w:cs="Times New Roman"/>
          <w:sz w:val="28"/>
        </w:rPr>
        <w:t xml:space="preserve"> </w:t>
      </w:r>
      <w:r w:rsidR="00CA114F" w:rsidRPr="00447A13">
        <w:rPr>
          <w:rFonts w:ascii="Times New Roman" w:hAnsi="Times New Roman" w:cs="Times New Roman"/>
          <w:sz w:val="28"/>
        </w:rPr>
        <w:t>Ingatlan ágazat</w:t>
      </w:r>
      <w:proofErr w:type="gramStart"/>
      <w:r w:rsidR="00CA114F" w:rsidRPr="00447A13">
        <w:rPr>
          <w:rFonts w:ascii="Times New Roman" w:hAnsi="Times New Roman" w:cs="Times New Roman"/>
          <w:sz w:val="28"/>
        </w:rPr>
        <w:t xml:space="preserve">: </w:t>
      </w:r>
      <w:r w:rsidR="009E1F26">
        <w:rPr>
          <w:rFonts w:ascii="Times New Roman" w:hAnsi="Times New Roman" w:cs="Times New Roman"/>
          <w:sz w:val="28"/>
        </w:rPr>
        <w:t xml:space="preserve">    15</w:t>
      </w:r>
      <w:proofErr w:type="gramEnd"/>
      <w:r w:rsidR="009E1F26">
        <w:rPr>
          <w:rFonts w:ascii="Times New Roman" w:hAnsi="Times New Roman" w:cs="Times New Roman"/>
          <w:sz w:val="28"/>
        </w:rPr>
        <w:t>.377.443</w:t>
      </w:r>
      <w:r w:rsidR="002A265D" w:rsidRPr="00447A13">
        <w:rPr>
          <w:rFonts w:ascii="Times New Roman" w:hAnsi="Times New Roman" w:cs="Times New Roman"/>
          <w:sz w:val="28"/>
        </w:rPr>
        <w:t xml:space="preserve"> Ft</w:t>
      </w:r>
    </w:p>
    <w:p w:rsidR="002A265D" w:rsidRPr="00447A13" w:rsidRDefault="000162CB" w:rsidP="008136E1">
      <w:pPr>
        <w:spacing w:line="240" w:lineRule="auto"/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</w:t>
      </w:r>
      <w:r w:rsidR="008136E1" w:rsidRPr="00447A13">
        <w:rPr>
          <w:rFonts w:ascii="Times New Roman" w:hAnsi="Times New Roman" w:cs="Times New Roman"/>
          <w:sz w:val="28"/>
        </w:rPr>
        <w:t xml:space="preserve">          </w:t>
      </w:r>
      <w:r w:rsidR="009E1F26">
        <w:rPr>
          <w:rFonts w:ascii="Times New Roman" w:hAnsi="Times New Roman" w:cs="Times New Roman"/>
          <w:sz w:val="28"/>
        </w:rPr>
        <w:t xml:space="preserve">         Hulladék ágazat</w:t>
      </w:r>
      <w:proofErr w:type="gramStart"/>
      <w:r w:rsidR="009E1F26">
        <w:rPr>
          <w:rFonts w:ascii="Times New Roman" w:hAnsi="Times New Roman" w:cs="Times New Roman"/>
          <w:sz w:val="28"/>
        </w:rPr>
        <w:t>:     30</w:t>
      </w:r>
      <w:proofErr w:type="gramEnd"/>
      <w:r w:rsidR="009E1F26">
        <w:rPr>
          <w:rFonts w:ascii="Times New Roman" w:hAnsi="Times New Roman" w:cs="Times New Roman"/>
          <w:sz w:val="28"/>
        </w:rPr>
        <w:t>.239.255</w:t>
      </w:r>
      <w:r w:rsidR="002A265D" w:rsidRPr="00447A13">
        <w:rPr>
          <w:rFonts w:ascii="Times New Roman" w:hAnsi="Times New Roman" w:cs="Times New Roman"/>
          <w:sz w:val="28"/>
        </w:rPr>
        <w:t xml:space="preserve"> Ft</w:t>
      </w:r>
    </w:p>
    <w:p w:rsidR="002A265D" w:rsidRPr="00447A13" w:rsidRDefault="000162CB" w:rsidP="008136E1">
      <w:pPr>
        <w:rPr>
          <w:rFonts w:ascii="Times New Roman" w:hAnsi="Times New Roman" w:cs="Times New Roman"/>
          <w:b/>
          <w:sz w:val="28"/>
          <w:u w:val="single"/>
        </w:rPr>
      </w:pPr>
      <w:r w:rsidRPr="00447A13">
        <w:rPr>
          <w:rFonts w:ascii="Times New Roman" w:hAnsi="Times New Roman" w:cs="Times New Roman"/>
          <w:sz w:val="28"/>
          <w:u w:val="single"/>
        </w:rPr>
        <w:t xml:space="preserve"> </w:t>
      </w:r>
      <w:r w:rsidR="00CF2A4B" w:rsidRPr="00447A13">
        <w:rPr>
          <w:rFonts w:ascii="Times New Roman" w:hAnsi="Times New Roman" w:cs="Times New Roman"/>
          <w:sz w:val="28"/>
          <w:u w:val="single"/>
        </w:rPr>
        <w:t xml:space="preserve"> </w:t>
      </w:r>
      <w:r w:rsidR="008136E1" w:rsidRPr="00447A13">
        <w:rPr>
          <w:rFonts w:ascii="Times New Roman" w:hAnsi="Times New Roman" w:cs="Times New Roman"/>
          <w:sz w:val="28"/>
          <w:u w:val="single"/>
        </w:rPr>
        <w:t xml:space="preserve">                 </w:t>
      </w:r>
      <w:r w:rsidR="00120AE3" w:rsidRPr="00447A13">
        <w:rPr>
          <w:rFonts w:ascii="Times New Roman" w:hAnsi="Times New Roman" w:cs="Times New Roman"/>
          <w:sz w:val="28"/>
          <w:u w:val="single"/>
        </w:rPr>
        <w:t>Városüzemeltetés</w:t>
      </w:r>
      <w:proofErr w:type="gramStart"/>
      <w:r w:rsidR="00120AE3" w:rsidRPr="00447A13">
        <w:rPr>
          <w:rFonts w:ascii="Times New Roman" w:hAnsi="Times New Roman" w:cs="Times New Roman"/>
          <w:sz w:val="28"/>
          <w:u w:val="single"/>
        </w:rPr>
        <w:t xml:space="preserve">: </w:t>
      </w:r>
      <w:r w:rsidR="009E1F26">
        <w:rPr>
          <w:rFonts w:ascii="Times New Roman" w:hAnsi="Times New Roman" w:cs="Times New Roman"/>
          <w:sz w:val="28"/>
          <w:u w:val="single"/>
        </w:rPr>
        <w:t xml:space="preserve">   104.</w:t>
      </w:r>
      <w:proofErr w:type="gramEnd"/>
      <w:r w:rsidR="009E1F26">
        <w:rPr>
          <w:rFonts w:ascii="Times New Roman" w:hAnsi="Times New Roman" w:cs="Times New Roman"/>
          <w:sz w:val="28"/>
          <w:u w:val="single"/>
        </w:rPr>
        <w:t>370.536</w:t>
      </w:r>
      <w:r w:rsidR="002A265D" w:rsidRPr="00447A13">
        <w:rPr>
          <w:rFonts w:ascii="Times New Roman" w:hAnsi="Times New Roman" w:cs="Times New Roman"/>
          <w:sz w:val="28"/>
          <w:u w:val="single"/>
        </w:rPr>
        <w:t xml:space="preserve"> Ft</w:t>
      </w:r>
    </w:p>
    <w:p w:rsidR="00396046" w:rsidRDefault="008136E1" w:rsidP="008136E1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     </w:t>
      </w:r>
      <w:r w:rsidR="009E1F26">
        <w:rPr>
          <w:rFonts w:ascii="Times New Roman" w:hAnsi="Times New Roman" w:cs="Times New Roman"/>
          <w:b/>
          <w:sz w:val="28"/>
        </w:rPr>
        <w:t xml:space="preserve">               Összesen</w:t>
      </w:r>
      <w:proofErr w:type="gramStart"/>
      <w:r w:rsidR="009E1F26">
        <w:rPr>
          <w:rFonts w:ascii="Times New Roman" w:hAnsi="Times New Roman" w:cs="Times New Roman"/>
          <w:b/>
          <w:sz w:val="28"/>
        </w:rPr>
        <w:t>:   149.</w:t>
      </w:r>
      <w:proofErr w:type="gramEnd"/>
      <w:r w:rsidR="009E1F26">
        <w:rPr>
          <w:rFonts w:ascii="Times New Roman" w:hAnsi="Times New Roman" w:cs="Times New Roman"/>
          <w:b/>
          <w:sz w:val="28"/>
        </w:rPr>
        <w:t>987.234</w:t>
      </w:r>
      <w:r w:rsidR="00B17732" w:rsidRPr="00447A13">
        <w:rPr>
          <w:rFonts w:ascii="Times New Roman" w:hAnsi="Times New Roman" w:cs="Times New Roman"/>
          <w:b/>
          <w:sz w:val="28"/>
        </w:rPr>
        <w:t xml:space="preserve"> Ft</w:t>
      </w:r>
    </w:p>
    <w:p w:rsidR="00DA2D09" w:rsidRDefault="00DA2D09" w:rsidP="008136E1">
      <w:pPr>
        <w:rPr>
          <w:rFonts w:ascii="Times New Roman" w:hAnsi="Times New Roman" w:cs="Times New Roman"/>
          <w:b/>
          <w:sz w:val="28"/>
        </w:rPr>
      </w:pPr>
    </w:p>
    <w:p w:rsidR="00DA2D09" w:rsidRPr="00447A13" w:rsidRDefault="00DA2D09" w:rsidP="008136E1">
      <w:pPr>
        <w:rPr>
          <w:rFonts w:ascii="Times New Roman" w:hAnsi="Times New Roman" w:cs="Times New Roman"/>
          <w:b/>
          <w:sz w:val="28"/>
        </w:rPr>
      </w:pPr>
    </w:p>
    <w:p w:rsidR="006A5720" w:rsidRDefault="009E1F26" w:rsidP="003960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="00DA2D09">
        <w:rPr>
          <w:rFonts w:ascii="Times New Roman" w:hAnsi="Times New Roman" w:cs="Times New Roman"/>
          <w:b/>
          <w:sz w:val="28"/>
        </w:rPr>
        <w:t xml:space="preserve">Eredmény </w:t>
      </w:r>
      <w:proofErr w:type="gramStart"/>
      <w:r w:rsidR="00DA2D09">
        <w:rPr>
          <w:rFonts w:ascii="Times New Roman" w:hAnsi="Times New Roman" w:cs="Times New Roman"/>
          <w:b/>
          <w:sz w:val="28"/>
        </w:rPr>
        <w:t>összesen</w:t>
      </w:r>
      <w:r>
        <w:rPr>
          <w:rFonts w:ascii="Times New Roman" w:hAnsi="Times New Roman" w:cs="Times New Roman"/>
          <w:b/>
          <w:sz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8"/>
        </w:rPr>
        <w:t>2.888.234.</w:t>
      </w:r>
    </w:p>
    <w:p w:rsidR="006A5720" w:rsidRDefault="006A5720" w:rsidP="00396046">
      <w:pPr>
        <w:rPr>
          <w:rFonts w:ascii="Times New Roman" w:hAnsi="Times New Roman" w:cs="Times New Roman"/>
          <w:b/>
          <w:sz w:val="28"/>
        </w:rPr>
      </w:pPr>
    </w:p>
    <w:p w:rsidR="006A5720" w:rsidRDefault="006A5720" w:rsidP="00396046">
      <w:pPr>
        <w:rPr>
          <w:rFonts w:ascii="Times New Roman" w:hAnsi="Times New Roman" w:cs="Times New Roman"/>
          <w:b/>
          <w:sz w:val="28"/>
        </w:rPr>
      </w:pPr>
    </w:p>
    <w:p w:rsidR="006A5720" w:rsidRDefault="006A5720" w:rsidP="00396046">
      <w:pPr>
        <w:rPr>
          <w:rFonts w:ascii="Times New Roman" w:hAnsi="Times New Roman" w:cs="Times New Roman"/>
          <w:b/>
          <w:sz w:val="28"/>
        </w:rPr>
      </w:pPr>
    </w:p>
    <w:p w:rsidR="006A5720" w:rsidRDefault="006A5720" w:rsidP="00396046">
      <w:pPr>
        <w:rPr>
          <w:rFonts w:ascii="Times New Roman" w:hAnsi="Times New Roman" w:cs="Times New Roman"/>
          <w:b/>
          <w:sz w:val="28"/>
        </w:rPr>
      </w:pPr>
    </w:p>
    <w:p w:rsidR="006A5720" w:rsidRDefault="006A5720" w:rsidP="00396046">
      <w:pPr>
        <w:rPr>
          <w:rFonts w:ascii="Times New Roman" w:hAnsi="Times New Roman" w:cs="Times New Roman"/>
          <w:b/>
          <w:sz w:val="28"/>
        </w:rPr>
      </w:pPr>
    </w:p>
    <w:p w:rsidR="006A5720" w:rsidRDefault="006A5720" w:rsidP="00396046">
      <w:pPr>
        <w:rPr>
          <w:rFonts w:ascii="Times New Roman" w:hAnsi="Times New Roman" w:cs="Times New Roman"/>
          <w:b/>
          <w:sz w:val="28"/>
        </w:rPr>
      </w:pPr>
    </w:p>
    <w:p w:rsidR="006A5720" w:rsidRDefault="006A5720" w:rsidP="00396046">
      <w:pPr>
        <w:rPr>
          <w:rFonts w:ascii="Times New Roman" w:hAnsi="Times New Roman" w:cs="Times New Roman"/>
          <w:b/>
          <w:sz w:val="28"/>
        </w:rPr>
      </w:pPr>
    </w:p>
    <w:p w:rsidR="00396046" w:rsidRPr="00CF2A4B" w:rsidRDefault="00396046" w:rsidP="00396046">
      <w:pPr>
        <w:rPr>
          <w:rFonts w:ascii="Times New Roman" w:hAnsi="Times New Roman" w:cs="Times New Roman"/>
          <w:b/>
          <w:sz w:val="28"/>
        </w:rPr>
      </w:pPr>
      <w:r w:rsidRPr="00CF2A4B">
        <w:rPr>
          <w:rFonts w:ascii="Times New Roman" w:hAnsi="Times New Roman" w:cs="Times New Roman"/>
          <w:b/>
          <w:sz w:val="28"/>
        </w:rPr>
        <w:t>1. Ingatlangazdálkodás: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 xml:space="preserve">Az Ingatlan-ágazat létszáma jelenleg kettő fő 1 fő ügyintéző, 1 fő takarító. Egy fő takarító közös megegyezéssel 2016. április hónaptól távozott a </w:t>
      </w:r>
      <w:proofErr w:type="spellStart"/>
      <w:r w:rsidRPr="00F6628D">
        <w:rPr>
          <w:rFonts w:ascii="Times New Roman" w:hAnsi="Times New Roman" w:cs="Times New Roman"/>
          <w:sz w:val="28"/>
        </w:rPr>
        <w:t>Kft.-től</w:t>
      </w:r>
      <w:proofErr w:type="spellEnd"/>
      <w:r w:rsidRPr="00F6628D">
        <w:rPr>
          <w:rFonts w:ascii="Times New Roman" w:hAnsi="Times New Roman" w:cs="Times New Roman"/>
          <w:sz w:val="28"/>
        </w:rPr>
        <w:t>.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>Az Ingatlan-ágazat a 2016-os évet úgy tudta megkezdeni, hogy szállítói tartozása nem volt, saját bevételeivel tudta fedezni működését. Ez köszönhető a 2015. január 1-től bérleti díjak megemelkedett bevételeinek, a hasznosításra átvett ingatlanok, illetve vendégszobák egyre jobb kihasználtságának. 2016. január 1-től a bérlakásoknál, illetve a garzonlakásoknál további díjemelésre került sor, valamint a vendégszobák/vendéglakás bevételei továbbra is jelentősnek mondahatóak (nettó: 1 246 ezer forint), így az Ingatlan-ágazat pénzügyi helyzete tovább javult az első félévben.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 xml:space="preserve">A kintlévőségek kezelésére, valamint további növekedésének csökkentésére továbbiakban is nagy hangsúlyt fektetünk. Mindezekhez hozzátéve, hogy még szerződésbontás után akár másfél év is </w:t>
      </w:r>
      <w:proofErr w:type="gramStart"/>
      <w:r w:rsidRPr="00F6628D">
        <w:rPr>
          <w:rFonts w:ascii="Times New Roman" w:hAnsi="Times New Roman" w:cs="Times New Roman"/>
          <w:sz w:val="28"/>
        </w:rPr>
        <w:t>eltelik</w:t>
      </w:r>
      <w:proofErr w:type="gramEnd"/>
      <w:r w:rsidRPr="00F6628D">
        <w:rPr>
          <w:rFonts w:ascii="Times New Roman" w:hAnsi="Times New Roman" w:cs="Times New Roman"/>
          <w:sz w:val="28"/>
        </w:rPr>
        <w:t xml:space="preserve"> mire a végrehajtóig eljut az eljárás , de még az ügy ezen időszaka is hónapokat vehet igénybe. Ezen időszak alatt a jogcím nélküli lakónak továbbra is számlázni kell (használati díj) ami további veszteséget generál.(ÁFA befizetés)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F6628D" w:rsidRPr="00F6628D" w:rsidRDefault="00F6628D" w:rsidP="00F6628D">
      <w:pPr>
        <w:rPr>
          <w:rFonts w:ascii="Times New Roman" w:hAnsi="Times New Roman" w:cs="Times New Roman"/>
          <w:b/>
          <w:sz w:val="32"/>
        </w:rPr>
      </w:pPr>
      <w:r w:rsidRPr="00F6628D">
        <w:rPr>
          <w:rFonts w:ascii="Times New Roman" w:hAnsi="Times New Roman" w:cs="Times New Roman"/>
          <w:sz w:val="32"/>
        </w:rPr>
        <w:t xml:space="preserve"> </w:t>
      </w:r>
      <w:r w:rsidRPr="00F6628D">
        <w:rPr>
          <w:rFonts w:ascii="Times New Roman" w:hAnsi="Times New Roman" w:cs="Times New Roman"/>
          <w:b/>
          <w:sz w:val="28"/>
        </w:rPr>
        <w:t xml:space="preserve">Bevételi oldal: 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F6628D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>A bevételi oldal kiszámlázása a terveknek megfelelően alakult hozzátéve, hogy a nem lakáscélú bérleményeknél az egyik ingatlan (Korona épülete nettó: 130 880 Ft/hó) nincs kiadva. Ezt ellensúlyozta a vendégszobák/lakás nagyfokú kihasználtsága.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</w:t>
      </w:r>
      <w:r w:rsidRPr="00F6628D">
        <w:rPr>
          <w:rFonts w:ascii="Times New Roman" w:hAnsi="Times New Roman" w:cs="Times New Roman"/>
          <w:sz w:val="28"/>
        </w:rPr>
        <w:t xml:space="preserve">Tervezett </w:t>
      </w:r>
      <w:proofErr w:type="gramStart"/>
      <w:r w:rsidRPr="00F6628D">
        <w:rPr>
          <w:rFonts w:ascii="Times New Roman" w:hAnsi="Times New Roman" w:cs="Times New Roman"/>
          <w:sz w:val="28"/>
        </w:rPr>
        <w:t>év</w:t>
      </w:r>
      <w:r>
        <w:rPr>
          <w:rFonts w:ascii="Times New Roman" w:hAnsi="Times New Roman" w:cs="Times New Roman"/>
          <w:sz w:val="28"/>
        </w:rPr>
        <w:t>es  bevétel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  <w:t>40 156 ezer Ft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F6628D">
        <w:rPr>
          <w:rFonts w:ascii="Times New Roman" w:hAnsi="Times New Roman" w:cs="Times New Roman"/>
          <w:sz w:val="28"/>
        </w:rPr>
        <w:t>Megvalósul</w:t>
      </w:r>
      <w:r>
        <w:rPr>
          <w:rFonts w:ascii="Times New Roman" w:hAnsi="Times New Roman" w:cs="Times New Roman"/>
          <w:sz w:val="28"/>
        </w:rPr>
        <w:t xml:space="preserve">t </w:t>
      </w:r>
      <w:proofErr w:type="gramStart"/>
      <w:r>
        <w:rPr>
          <w:rFonts w:ascii="Times New Roman" w:hAnsi="Times New Roman" w:cs="Times New Roman"/>
          <w:sz w:val="28"/>
        </w:rPr>
        <w:t>féléves  bevétel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  <w:t>21.011.535 Ft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ab/>
      </w:r>
      <w:r w:rsidRPr="00F6628D">
        <w:rPr>
          <w:rFonts w:ascii="Times New Roman" w:hAnsi="Times New Roman" w:cs="Times New Roman"/>
          <w:sz w:val="28"/>
        </w:rPr>
        <w:tab/>
      </w:r>
    </w:p>
    <w:p w:rsidR="00F6628D" w:rsidRPr="00F6628D" w:rsidRDefault="00F6628D" w:rsidP="00F6628D">
      <w:pPr>
        <w:rPr>
          <w:rFonts w:ascii="Times New Roman" w:hAnsi="Times New Roman" w:cs="Times New Roman"/>
          <w:b/>
          <w:sz w:val="28"/>
        </w:rPr>
      </w:pPr>
      <w:r w:rsidRPr="00F6628D">
        <w:rPr>
          <w:rFonts w:ascii="Times New Roman" w:hAnsi="Times New Roman" w:cs="Times New Roman"/>
          <w:b/>
          <w:sz w:val="28"/>
        </w:rPr>
        <w:t>Kiadási oldal: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 xml:space="preserve">A rendszeres juttatás eltérése abból adódik: tervezéskor nem volt tudomásunk, hogy januártól egy fő takarító érkezik az </w:t>
      </w:r>
      <w:proofErr w:type="gramStart"/>
      <w:r w:rsidRPr="00F6628D">
        <w:rPr>
          <w:rFonts w:ascii="Times New Roman" w:hAnsi="Times New Roman" w:cs="Times New Roman"/>
          <w:sz w:val="28"/>
        </w:rPr>
        <w:t>ágazathoz</w:t>
      </w:r>
      <w:proofErr w:type="gramEnd"/>
      <w:r w:rsidRPr="00F6628D">
        <w:rPr>
          <w:rFonts w:ascii="Times New Roman" w:hAnsi="Times New Roman" w:cs="Times New Roman"/>
          <w:sz w:val="28"/>
        </w:rPr>
        <w:t xml:space="preserve"> aki időközben már nem a Kft. alkalmazottja.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>Az előző évek alapján a tervezhető kiadási tételek (rezsi) a tervekhez hasonlóan alakultak. Az egész évre tervezett anyagbeszerzés/</w:t>
      </w:r>
      <w:proofErr w:type="spellStart"/>
      <w:r w:rsidRPr="00F6628D">
        <w:rPr>
          <w:rFonts w:ascii="Times New Roman" w:hAnsi="Times New Roman" w:cs="Times New Roman"/>
          <w:sz w:val="28"/>
        </w:rPr>
        <w:t>épületkarbantartás</w:t>
      </w:r>
      <w:proofErr w:type="spellEnd"/>
      <w:r w:rsidRPr="00F6628D">
        <w:rPr>
          <w:rFonts w:ascii="Times New Roman" w:hAnsi="Times New Roman" w:cs="Times New Roman"/>
          <w:sz w:val="28"/>
        </w:rPr>
        <w:t xml:space="preserve"> csak részben valósult meg időarányosan.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 w:rsidRPr="00F6628D">
        <w:rPr>
          <w:rFonts w:ascii="Times New Roman" w:hAnsi="Times New Roman" w:cs="Times New Roman"/>
          <w:sz w:val="28"/>
        </w:rPr>
        <w:t xml:space="preserve">Az első félévben az Ingatlan-ágazat a folyamatos kisebb felújítás/karbantartás mellett a Bata út 6. szám alatti „gondnoki lakás” felújítása történt meg a Városüzemeltetési ágazat szakemberei segítségével. Nagyobb felújítások önerőből való megvalósításához a pénzeszközök további felhalmozására van szükség. 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F6628D">
        <w:rPr>
          <w:rFonts w:ascii="Times New Roman" w:hAnsi="Times New Roman" w:cs="Times New Roman"/>
          <w:sz w:val="28"/>
        </w:rPr>
        <w:t xml:space="preserve">Tervezett </w:t>
      </w:r>
      <w:proofErr w:type="gramStart"/>
      <w:r w:rsidRPr="00F6628D">
        <w:rPr>
          <w:rFonts w:ascii="Times New Roman" w:hAnsi="Times New Roman" w:cs="Times New Roman"/>
          <w:sz w:val="28"/>
        </w:rPr>
        <w:t>éves  kiadás</w:t>
      </w:r>
      <w:proofErr w:type="gramEnd"/>
      <w:r w:rsidRPr="00F6628D">
        <w:rPr>
          <w:rFonts w:ascii="Times New Roman" w:hAnsi="Times New Roman" w:cs="Times New Roman"/>
          <w:sz w:val="28"/>
        </w:rPr>
        <w:t xml:space="preserve">: </w:t>
      </w:r>
      <w:r w:rsidRPr="00F6628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40 156 ezer Ft</w:t>
      </w:r>
    </w:p>
    <w:p w:rsidR="00F6628D" w:rsidRDefault="00F6628D" w:rsidP="00F662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F6628D">
        <w:rPr>
          <w:rFonts w:ascii="Times New Roman" w:hAnsi="Times New Roman" w:cs="Times New Roman"/>
          <w:sz w:val="28"/>
        </w:rPr>
        <w:t xml:space="preserve">Megvalósult </w:t>
      </w:r>
      <w:proofErr w:type="gramStart"/>
      <w:r w:rsidRPr="00F6628D">
        <w:rPr>
          <w:rFonts w:ascii="Times New Roman" w:hAnsi="Times New Roman" w:cs="Times New Roman"/>
          <w:sz w:val="28"/>
        </w:rPr>
        <w:t>féléves  kiadás</w:t>
      </w:r>
      <w:proofErr w:type="gramEnd"/>
      <w:r w:rsidRPr="00F6628D">
        <w:rPr>
          <w:rFonts w:ascii="Times New Roman" w:hAnsi="Times New Roman" w:cs="Times New Roman"/>
          <w:sz w:val="28"/>
        </w:rPr>
        <w:t xml:space="preserve">: </w:t>
      </w:r>
      <w:r w:rsidRPr="00F6628D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 xml:space="preserve">     15.377.443 Ft</w:t>
      </w:r>
    </w:p>
    <w:p w:rsidR="00F6628D" w:rsidRPr="00F6628D" w:rsidRDefault="00F6628D" w:rsidP="00F6628D">
      <w:pPr>
        <w:rPr>
          <w:rFonts w:ascii="Times New Roman" w:hAnsi="Times New Roman" w:cs="Times New Roman"/>
          <w:sz w:val="28"/>
        </w:rPr>
      </w:pPr>
    </w:p>
    <w:p w:rsidR="00396046" w:rsidRPr="00F6628D" w:rsidRDefault="00F6628D" w:rsidP="00F662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F6628D">
        <w:rPr>
          <w:rFonts w:ascii="Times New Roman" w:hAnsi="Times New Roman" w:cs="Times New Roman"/>
          <w:b/>
          <w:sz w:val="28"/>
        </w:rPr>
        <w:t>Az Ingatlan-ágazat eredménye</w:t>
      </w:r>
      <w:proofErr w:type="gramStart"/>
      <w:r w:rsidRPr="00F6628D">
        <w:rPr>
          <w:rFonts w:ascii="Times New Roman" w:hAnsi="Times New Roman" w:cs="Times New Roman"/>
          <w:b/>
          <w:sz w:val="28"/>
        </w:rPr>
        <w:t xml:space="preserve">:          </w:t>
      </w:r>
      <w:r>
        <w:rPr>
          <w:rFonts w:ascii="Times New Roman" w:hAnsi="Times New Roman" w:cs="Times New Roman"/>
          <w:b/>
          <w:sz w:val="28"/>
        </w:rPr>
        <w:t>5</w:t>
      </w:r>
      <w:proofErr w:type="gramEnd"/>
      <w:r>
        <w:rPr>
          <w:rFonts w:ascii="Times New Roman" w:hAnsi="Times New Roman" w:cs="Times New Roman"/>
          <w:b/>
          <w:sz w:val="28"/>
        </w:rPr>
        <w:t>.634.</w:t>
      </w:r>
      <w:r w:rsidRPr="00F6628D">
        <w:rPr>
          <w:rFonts w:ascii="Times New Roman" w:hAnsi="Times New Roman" w:cs="Times New Roman"/>
          <w:b/>
          <w:sz w:val="28"/>
        </w:rPr>
        <w:t>092 Ft</w:t>
      </w:r>
    </w:p>
    <w:p w:rsidR="00FF7FA5" w:rsidRDefault="00FF7FA5" w:rsidP="00CF2A4B">
      <w:pPr>
        <w:rPr>
          <w:rFonts w:ascii="Times New Roman" w:hAnsi="Times New Roman" w:cs="Times New Roman"/>
          <w:sz w:val="24"/>
        </w:rPr>
      </w:pPr>
    </w:p>
    <w:p w:rsidR="00F6628D" w:rsidRDefault="00F6628D" w:rsidP="00CF2A4B">
      <w:pPr>
        <w:rPr>
          <w:rFonts w:ascii="Times New Roman" w:hAnsi="Times New Roman" w:cs="Times New Roman"/>
          <w:sz w:val="24"/>
        </w:rPr>
      </w:pPr>
    </w:p>
    <w:p w:rsidR="00F6628D" w:rsidRDefault="00F6628D" w:rsidP="00CF2A4B">
      <w:pPr>
        <w:rPr>
          <w:rFonts w:ascii="Times New Roman" w:hAnsi="Times New Roman" w:cs="Times New Roman"/>
          <w:sz w:val="24"/>
        </w:rPr>
      </w:pPr>
    </w:p>
    <w:p w:rsidR="00F6628D" w:rsidRDefault="00F6628D" w:rsidP="00CF2A4B">
      <w:pPr>
        <w:rPr>
          <w:rFonts w:ascii="Times New Roman" w:hAnsi="Times New Roman" w:cs="Times New Roman"/>
          <w:sz w:val="24"/>
        </w:rPr>
      </w:pPr>
    </w:p>
    <w:p w:rsidR="00F6628D" w:rsidRDefault="00F6628D" w:rsidP="00CF2A4B">
      <w:pPr>
        <w:rPr>
          <w:rFonts w:ascii="Times New Roman" w:hAnsi="Times New Roman" w:cs="Times New Roman"/>
          <w:sz w:val="24"/>
        </w:rPr>
      </w:pPr>
    </w:p>
    <w:p w:rsidR="00F6628D" w:rsidRDefault="00F6628D" w:rsidP="00CF2A4B">
      <w:pPr>
        <w:rPr>
          <w:rFonts w:ascii="Times New Roman" w:hAnsi="Times New Roman" w:cs="Times New Roman"/>
          <w:sz w:val="24"/>
        </w:rPr>
      </w:pPr>
    </w:p>
    <w:p w:rsidR="00F6628D" w:rsidRDefault="00F6628D" w:rsidP="00CF2A4B">
      <w:pPr>
        <w:rPr>
          <w:rFonts w:ascii="Times New Roman" w:hAnsi="Times New Roman" w:cs="Times New Roman"/>
          <w:sz w:val="24"/>
        </w:rPr>
      </w:pPr>
    </w:p>
    <w:p w:rsidR="00CF2A4B" w:rsidRDefault="00CF2A4B" w:rsidP="00CF2A4B">
      <w:pPr>
        <w:rPr>
          <w:rFonts w:ascii="Times New Roman" w:hAnsi="Times New Roman" w:cs="Times New Roman"/>
          <w:b/>
          <w:sz w:val="28"/>
        </w:rPr>
      </w:pPr>
      <w:r w:rsidRPr="00CF2A4B">
        <w:rPr>
          <w:rFonts w:ascii="Times New Roman" w:hAnsi="Times New Roman" w:cs="Times New Roman"/>
          <w:b/>
          <w:sz w:val="28"/>
        </w:rPr>
        <w:lastRenderedPageBreak/>
        <w:t>2. Hulladékgazdálkodás</w:t>
      </w:r>
    </w:p>
    <w:p w:rsidR="00A42770" w:rsidRPr="00447A13" w:rsidRDefault="00120AE3" w:rsidP="00CF2A4B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Az ágazat létszáma </w:t>
      </w:r>
      <w:r w:rsidR="00856A3F" w:rsidRPr="00447A13">
        <w:rPr>
          <w:rFonts w:ascii="Times New Roman" w:hAnsi="Times New Roman" w:cs="Times New Roman"/>
          <w:sz w:val="28"/>
        </w:rPr>
        <w:t>6</w:t>
      </w:r>
      <w:r w:rsidR="00F323E9" w:rsidRPr="00447A13">
        <w:rPr>
          <w:rFonts w:ascii="Times New Roman" w:hAnsi="Times New Roman" w:cs="Times New Roman"/>
          <w:sz w:val="28"/>
        </w:rPr>
        <w:t xml:space="preserve"> fő</w:t>
      </w:r>
      <w:r w:rsidR="00910EA2" w:rsidRPr="00447A13">
        <w:rPr>
          <w:rFonts w:ascii="Times New Roman" w:hAnsi="Times New Roman" w:cs="Times New Roman"/>
          <w:sz w:val="28"/>
        </w:rPr>
        <w:t xml:space="preserve">. </w:t>
      </w:r>
    </w:p>
    <w:p w:rsidR="00856A3F" w:rsidRPr="00447A13" w:rsidRDefault="00910EA2" w:rsidP="00CF2A4B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</w:t>
      </w:r>
      <w:r w:rsidR="00856A3F" w:rsidRPr="00447A13">
        <w:rPr>
          <w:rFonts w:ascii="Times New Roman" w:hAnsi="Times New Roman" w:cs="Times New Roman"/>
          <w:sz w:val="28"/>
        </w:rPr>
        <w:t>1 fő ágazatvezető,</w:t>
      </w:r>
      <w:r w:rsidRPr="00447A13">
        <w:rPr>
          <w:rFonts w:ascii="Times New Roman" w:hAnsi="Times New Roman" w:cs="Times New Roman"/>
          <w:sz w:val="28"/>
        </w:rPr>
        <w:t xml:space="preserve">1fő irodai </w:t>
      </w:r>
      <w:proofErr w:type="spellStart"/>
      <w:r w:rsidRPr="00447A13">
        <w:rPr>
          <w:rFonts w:ascii="Times New Roman" w:hAnsi="Times New Roman" w:cs="Times New Roman"/>
          <w:sz w:val="28"/>
        </w:rPr>
        <w:t>alk</w:t>
      </w:r>
      <w:proofErr w:type="spellEnd"/>
      <w:r w:rsidRPr="00447A13">
        <w:rPr>
          <w:rFonts w:ascii="Times New Roman" w:hAnsi="Times New Roman" w:cs="Times New Roman"/>
          <w:sz w:val="28"/>
        </w:rPr>
        <w:t xml:space="preserve">, </w:t>
      </w:r>
      <w:r w:rsidR="00856A3F" w:rsidRPr="00447A13">
        <w:rPr>
          <w:rFonts w:ascii="Times New Roman" w:hAnsi="Times New Roman" w:cs="Times New Roman"/>
          <w:sz w:val="28"/>
        </w:rPr>
        <w:t xml:space="preserve">1 fő </w:t>
      </w:r>
      <w:proofErr w:type="spellStart"/>
      <w:r w:rsidR="00856A3F" w:rsidRPr="00447A13">
        <w:rPr>
          <w:rFonts w:ascii="Times New Roman" w:hAnsi="Times New Roman" w:cs="Times New Roman"/>
          <w:sz w:val="28"/>
        </w:rPr>
        <w:t>gk</w:t>
      </w:r>
      <w:proofErr w:type="spellEnd"/>
      <w:r w:rsidR="00856A3F" w:rsidRPr="00447A13">
        <w:rPr>
          <w:rFonts w:ascii="Times New Roman" w:hAnsi="Times New Roman" w:cs="Times New Roman"/>
          <w:sz w:val="28"/>
        </w:rPr>
        <w:t>. vezető, 2 fő gépkezelő és</w:t>
      </w:r>
      <w:r w:rsidR="004B52D9" w:rsidRPr="00447A13">
        <w:rPr>
          <w:rFonts w:ascii="Times New Roman" w:hAnsi="Times New Roman" w:cs="Times New Roman"/>
          <w:sz w:val="28"/>
        </w:rPr>
        <w:t xml:space="preserve"> </w:t>
      </w:r>
      <w:r w:rsidRPr="00447A13">
        <w:rPr>
          <w:rFonts w:ascii="Times New Roman" w:hAnsi="Times New Roman" w:cs="Times New Roman"/>
          <w:sz w:val="28"/>
        </w:rPr>
        <w:t>1 fő hulladékválogató</w:t>
      </w:r>
      <w:r w:rsidR="00856A3F" w:rsidRPr="00447A13">
        <w:rPr>
          <w:rFonts w:ascii="Times New Roman" w:hAnsi="Times New Roman" w:cs="Times New Roman"/>
          <w:sz w:val="28"/>
        </w:rPr>
        <w:t xml:space="preserve">val </w:t>
      </w:r>
      <w:proofErr w:type="gramStart"/>
      <w:r w:rsidR="00856A3F" w:rsidRPr="00447A13">
        <w:rPr>
          <w:rFonts w:ascii="Times New Roman" w:hAnsi="Times New Roman" w:cs="Times New Roman"/>
          <w:sz w:val="28"/>
        </w:rPr>
        <w:t>bővültünk</w:t>
      </w:r>
      <w:proofErr w:type="gramEnd"/>
      <w:r w:rsidR="00856A3F" w:rsidRPr="00447A13">
        <w:rPr>
          <w:rFonts w:ascii="Times New Roman" w:hAnsi="Times New Roman" w:cs="Times New Roman"/>
          <w:sz w:val="28"/>
        </w:rPr>
        <w:t xml:space="preserve"> akinek a teljes fizetését és járulékait GINOP pályázati támogatásból fedezzük 8 hónapig egy év alkalmazási kötelezettséggel.</w:t>
      </w:r>
    </w:p>
    <w:p w:rsidR="00F323E9" w:rsidRPr="00447A13" w:rsidRDefault="00F323E9" w:rsidP="00CF2A4B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Mint </w:t>
      </w:r>
      <w:r w:rsidR="00F55737">
        <w:rPr>
          <w:rFonts w:ascii="Times New Roman" w:hAnsi="Times New Roman" w:cs="Times New Roman"/>
          <w:sz w:val="28"/>
        </w:rPr>
        <w:t>köz</w:t>
      </w:r>
      <w:r w:rsidRPr="00447A13">
        <w:rPr>
          <w:rFonts w:ascii="Times New Roman" w:hAnsi="Times New Roman" w:cs="Times New Roman"/>
          <w:sz w:val="28"/>
        </w:rPr>
        <w:t xml:space="preserve">tudott a Martfűi Polgármesteri hivatal az ágazattal kötött közszolgáltatói </w:t>
      </w:r>
      <w:proofErr w:type="gramStart"/>
      <w:r w:rsidRPr="00447A13">
        <w:rPr>
          <w:rFonts w:ascii="Times New Roman" w:hAnsi="Times New Roman" w:cs="Times New Roman"/>
          <w:sz w:val="28"/>
        </w:rPr>
        <w:t>szerződést  2016</w:t>
      </w:r>
      <w:proofErr w:type="gramEnd"/>
      <w:r w:rsidRPr="00447A13">
        <w:rPr>
          <w:rFonts w:ascii="Times New Roman" w:hAnsi="Times New Roman" w:cs="Times New Roman"/>
          <w:sz w:val="28"/>
        </w:rPr>
        <w:t xml:space="preserve"> július </w:t>
      </w:r>
      <w:r w:rsidR="0019615E" w:rsidRPr="00447A13">
        <w:rPr>
          <w:rFonts w:ascii="Times New Roman" w:hAnsi="Times New Roman" w:cs="Times New Roman"/>
          <w:sz w:val="28"/>
        </w:rPr>
        <w:t>31-éve</w:t>
      </w:r>
      <w:r w:rsidRPr="00447A13">
        <w:rPr>
          <w:rFonts w:ascii="Times New Roman" w:hAnsi="Times New Roman" w:cs="Times New Roman"/>
          <w:sz w:val="28"/>
        </w:rPr>
        <w:t>l felmondta.</w:t>
      </w:r>
    </w:p>
    <w:p w:rsidR="0019615E" w:rsidRPr="00447A13" w:rsidRDefault="0019615E" w:rsidP="00CF2A4B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Ennek okai között szerepelt, hogy 2016 március 31. után a kft. a közszolgáltatásról számlát már nem bocsájthatott ki. Ezt központi számlázásnak kellett volna felváltania, amely alapján valamekkora a mai napig nem publikált összeget utalt volna a Nemzeti H</w:t>
      </w:r>
      <w:r w:rsidR="005E677D" w:rsidRPr="00447A13">
        <w:rPr>
          <w:rFonts w:ascii="Times New Roman" w:hAnsi="Times New Roman" w:cs="Times New Roman"/>
          <w:sz w:val="28"/>
        </w:rPr>
        <w:t>ulladékgazdálkodási Koordináló és Vagyonkezelő Zrt.</w:t>
      </w:r>
      <w:r w:rsidRPr="00447A13">
        <w:rPr>
          <w:rFonts w:ascii="Times New Roman" w:hAnsi="Times New Roman" w:cs="Times New Roman"/>
          <w:sz w:val="28"/>
        </w:rPr>
        <w:t xml:space="preserve"> </w:t>
      </w:r>
      <w:r w:rsidR="006A5720" w:rsidRPr="00447A13">
        <w:rPr>
          <w:rFonts w:ascii="Times New Roman" w:hAnsi="Times New Roman" w:cs="Times New Roman"/>
          <w:sz w:val="28"/>
        </w:rPr>
        <w:t xml:space="preserve">a szolgáltatónak. Mivel a </w:t>
      </w:r>
      <w:proofErr w:type="gramStart"/>
      <w:r w:rsidR="006A5720" w:rsidRPr="00447A13">
        <w:rPr>
          <w:rFonts w:ascii="Times New Roman" w:hAnsi="Times New Roman" w:cs="Times New Roman"/>
          <w:sz w:val="28"/>
        </w:rPr>
        <w:t xml:space="preserve">Kft </w:t>
      </w:r>
      <w:r w:rsidR="00F55737">
        <w:rPr>
          <w:rFonts w:ascii="Times New Roman" w:hAnsi="Times New Roman" w:cs="Times New Roman"/>
          <w:sz w:val="28"/>
        </w:rPr>
        <w:t xml:space="preserve"> már</w:t>
      </w:r>
      <w:proofErr w:type="gramEnd"/>
      <w:r w:rsidR="00F55737">
        <w:rPr>
          <w:rFonts w:ascii="Times New Roman" w:hAnsi="Times New Roman" w:cs="Times New Roman"/>
          <w:sz w:val="28"/>
        </w:rPr>
        <w:t xml:space="preserve"> három</w:t>
      </w:r>
      <w:r w:rsidRPr="00447A13">
        <w:rPr>
          <w:rFonts w:ascii="Times New Roman" w:hAnsi="Times New Roman" w:cs="Times New Roman"/>
          <w:sz w:val="28"/>
        </w:rPr>
        <w:t xml:space="preserve"> hónapja bevétel nélkül szolgáltatott, működőképessége kérdésessé vált.</w:t>
      </w:r>
      <w:r w:rsidR="00B81DDF" w:rsidRPr="00447A13">
        <w:rPr>
          <w:rFonts w:ascii="Times New Roman" w:hAnsi="Times New Roman" w:cs="Times New Roman"/>
          <w:sz w:val="28"/>
        </w:rPr>
        <w:t xml:space="preserve"> Ezt jeleztük a hivatalnak, mely helyzetet felmérve döntöttek a felmondás mellett. </w:t>
      </w:r>
    </w:p>
    <w:p w:rsidR="00B81DDF" w:rsidRPr="00447A13" w:rsidRDefault="00B81DDF" w:rsidP="00CF2A4B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Csak a 2. negyedéves elmaradt díj </w:t>
      </w:r>
      <w:r w:rsidRPr="00447A13">
        <w:rPr>
          <w:rFonts w:ascii="Times New Roman" w:hAnsi="Times New Roman" w:cs="Times New Roman"/>
          <w:b/>
          <w:sz w:val="28"/>
        </w:rPr>
        <w:t>17.300</w:t>
      </w:r>
      <w:r w:rsidR="00F55737">
        <w:rPr>
          <w:rFonts w:ascii="Times New Roman" w:hAnsi="Times New Roman" w:cs="Times New Roman"/>
          <w:sz w:val="28"/>
        </w:rPr>
        <w:t xml:space="preserve"> ezer</w:t>
      </w:r>
      <w:r w:rsidRPr="00447A13">
        <w:rPr>
          <w:rFonts w:ascii="Times New Roman" w:hAnsi="Times New Roman" w:cs="Times New Roman"/>
          <w:sz w:val="28"/>
        </w:rPr>
        <w:t xml:space="preserve"> forint, amelynek 60%-ára lehetett előleget igényelni az NHKV </w:t>
      </w:r>
      <w:proofErr w:type="spellStart"/>
      <w:r w:rsidRPr="00447A13">
        <w:rPr>
          <w:rFonts w:ascii="Times New Roman" w:hAnsi="Times New Roman" w:cs="Times New Roman"/>
          <w:sz w:val="28"/>
        </w:rPr>
        <w:t>Zrt-től</w:t>
      </w:r>
      <w:proofErr w:type="spellEnd"/>
      <w:r w:rsidRPr="00447A13">
        <w:rPr>
          <w:rFonts w:ascii="Times New Roman" w:hAnsi="Times New Roman" w:cs="Times New Roman"/>
          <w:sz w:val="28"/>
        </w:rPr>
        <w:t>, amelyet elfogadtak ugyan, d</w:t>
      </w:r>
      <w:r w:rsidR="006A5720" w:rsidRPr="00447A13">
        <w:rPr>
          <w:rFonts w:ascii="Times New Roman" w:hAnsi="Times New Roman" w:cs="Times New Roman"/>
          <w:sz w:val="28"/>
        </w:rPr>
        <w:t>e miután a szerződést is aláírtá</w:t>
      </w:r>
      <w:r w:rsidRPr="00447A13">
        <w:rPr>
          <w:rFonts w:ascii="Times New Roman" w:hAnsi="Times New Roman" w:cs="Times New Roman"/>
          <w:sz w:val="28"/>
        </w:rPr>
        <w:t>k indoklás nélkül visszavonták és nem fizettek.</w:t>
      </w:r>
    </w:p>
    <w:p w:rsidR="00F323E9" w:rsidRPr="00447A13" w:rsidRDefault="00F323E9" w:rsidP="00CF2A4B">
      <w:pPr>
        <w:rPr>
          <w:rFonts w:ascii="Times New Roman" w:hAnsi="Times New Roman" w:cs="Times New Roman"/>
          <w:sz w:val="28"/>
        </w:rPr>
      </w:pPr>
    </w:p>
    <w:p w:rsidR="00CF2A4B" w:rsidRPr="00447A13" w:rsidRDefault="0045660D" w:rsidP="00CF2A4B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="009E1F26">
        <w:rPr>
          <w:rFonts w:ascii="Times New Roman" w:hAnsi="Times New Roman" w:cs="Times New Roman"/>
          <w:b/>
          <w:sz w:val="28"/>
        </w:rPr>
        <w:t xml:space="preserve">             Bevétel összesen:</w:t>
      </w:r>
      <w:r w:rsidR="009E1F26">
        <w:rPr>
          <w:rFonts w:ascii="Times New Roman" w:hAnsi="Times New Roman" w:cs="Times New Roman"/>
          <w:b/>
          <w:sz w:val="28"/>
        </w:rPr>
        <w:tab/>
        <w:t xml:space="preserve"> 22.415.176</w:t>
      </w:r>
      <w:r w:rsidRPr="00447A13">
        <w:rPr>
          <w:rFonts w:ascii="Times New Roman" w:hAnsi="Times New Roman" w:cs="Times New Roman"/>
          <w:b/>
          <w:sz w:val="28"/>
        </w:rPr>
        <w:t xml:space="preserve"> Ft</w:t>
      </w:r>
    </w:p>
    <w:p w:rsidR="00CF2A4B" w:rsidRDefault="00CF2A4B" w:rsidP="00CF2A4B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ab/>
      </w:r>
      <w:r w:rsidR="0045660D" w:rsidRPr="00447A13">
        <w:rPr>
          <w:rFonts w:ascii="Times New Roman" w:hAnsi="Times New Roman" w:cs="Times New Roman"/>
          <w:b/>
          <w:sz w:val="28"/>
        </w:rPr>
        <w:t xml:space="preserve">                  </w:t>
      </w:r>
      <w:r w:rsidR="009E1F26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45660D" w:rsidRPr="00447A13">
        <w:rPr>
          <w:rFonts w:ascii="Times New Roman" w:hAnsi="Times New Roman" w:cs="Times New Roman"/>
          <w:b/>
          <w:sz w:val="28"/>
        </w:rPr>
        <w:t>Kiadások összesen:</w:t>
      </w:r>
      <w:r w:rsidR="0045660D" w:rsidRPr="00447A13">
        <w:rPr>
          <w:rFonts w:ascii="Times New Roman" w:hAnsi="Times New Roman" w:cs="Times New Roman"/>
          <w:b/>
          <w:sz w:val="28"/>
        </w:rPr>
        <w:tab/>
      </w:r>
      <w:r w:rsidR="009E1F26">
        <w:rPr>
          <w:rFonts w:ascii="Times New Roman" w:hAnsi="Times New Roman" w:cs="Times New Roman"/>
          <w:b/>
          <w:sz w:val="28"/>
        </w:rPr>
        <w:t xml:space="preserve"> 30.239.255</w:t>
      </w:r>
      <w:r w:rsidR="0045660D" w:rsidRPr="00447A13">
        <w:rPr>
          <w:rFonts w:ascii="Times New Roman" w:hAnsi="Times New Roman" w:cs="Times New Roman"/>
          <w:b/>
          <w:sz w:val="28"/>
        </w:rPr>
        <w:t xml:space="preserve"> Ft</w:t>
      </w:r>
    </w:p>
    <w:p w:rsidR="009E1F26" w:rsidRPr="00447A13" w:rsidRDefault="009E1F26" w:rsidP="00CF2A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Eredmény</w:t>
      </w:r>
      <w:proofErr w:type="gramStart"/>
      <w:r>
        <w:rPr>
          <w:rFonts w:ascii="Times New Roman" w:hAnsi="Times New Roman" w:cs="Times New Roman"/>
          <w:b/>
          <w:sz w:val="28"/>
        </w:rPr>
        <w:t>:     -</w:t>
      </w:r>
      <w:proofErr w:type="gramEnd"/>
      <w:r>
        <w:rPr>
          <w:rFonts w:ascii="Times New Roman" w:hAnsi="Times New Roman" w:cs="Times New Roman"/>
          <w:b/>
          <w:sz w:val="28"/>
        </w:rPr>
        <w:t>7.824.079 Ft</w:t>
      </w:r>
    </w:p>
    <w:p w:rsidR="00CF2A4B" w:rsidRPr="00447A13" w:rsidRDefault="00CF2A4B" w:rsidP="00CF2A4B">
      <w:pPr>
        <w:rPr>
          <w:rFonts w:ascii="Times New Roman" w:hAnsi="Times New Roman" w:cs="Times New Roman"/>
          <w:b/>
          <w:sz w:val="28"/>
        </w:rPr>
      </w:pPr>
    </w:p>
    <w:p w:rsidR="0045660D" w:rsidRPr="00447A13" w:rsidRDefault="006A5720" w:rsidP="00CF2A4B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>B</w:t>
      </w:r>
      <w:r w:rsidR="0045660D" w:rsidRPr="00447A13">
        <w:rPr>
          <w:rFonts w:ascii="Times New Roman" w:hAnsi="Times New Roman" w:cs="Times New Roman"/>
          <w:b/>
          <w:sz w:val="28"/>
        </w:rPr>
        <w:t>eruházásaink:</w:t>
      </w:r>
    </w:p>
    <w:p w:rsidR="00CF2A4B" w:rsidRDefault="0045660D" w:rsidP="00CF2A4B">
      <w:pPr>
        <w:rPr>
          <w:rFonts w:ascii="Times New Roman" w:hAnsi="Times New Roman" w:cs="Times New Roman"/>
          <w:sz w:val="24"/>
        </w:rPr>
      </w:pPr>
      <w:r w:rsidRPr="00447A13">
        <w:rPr>
          <w:rFonts w:ascii="Times New Roman" w:hAnsi="Times New Roman" w:cs="Times New Roman"/>
          <w:sz w:val="28"/>
        </w:rPr>
        <w:t xml:space="preserve"> </w:t>
      </w:r>
      <w:r w:rsidR="00E85443" w:rsidRPr="00447A13">
        <w:rPr>
          <w:rFonts w:ascii="Times New Roman" w:hAnsi="Times New Roman" w:cs="Times New Roman"/>
          <w:sz w:val="28"/>
        </w:rPr>
        <w:t>A</w:t>
      </w:r>
      <w:r w:rsidR="00CF2A4B" w:rsidRPr="00447A13">
        <w:rPr>
          <w:rFonts w:ascii="Times New Roman" w:hAnsi="Times New Roman" w:cs="Times New Roman"/>
          <w:sz w:val="28"/>
        </w:rPr>
        <w:t xml:space="preserve"> rakodáshoz </w:t>
      </w:r>
      <w:r w:rsidR="00F55737">
        <w:rPr>
          <w:rFonts w:ascii="Times New Roman" w:hAnsi="Times New Roman" w:cs="Times New Roman"/>
          <w:sz w:val="28"/>
        </w:rPr>
        <w:t xml:space="preserve">kétcsészés rakodókanalat vásároltunk, melyet a zöldhulladék </w:t>
      </w:r>
      <w:proofErr w:type="spellStart"/>
      <w:r w:rsidR="00F55737">
        <w:rPr>
          <w:rFonts w:ascii="Times New Roman" w:hAnsi="Times New Roman" w:cs="Times New Roman"/>
          <w:sz w:val="28"/>
        </w:rPr>
        <w:t>begyüjtésnél</w:t>
      </w:r>
      <w:proofErr w:type="spellEnd"/>
      <w:r w:rsidR="00F55737">
        <w:rPr>
          <w:rFonts w:ascii="Times New Roman" w:hAnsi="Times New Roman" w:cs="Times New Roman"/>
          <w:sz w:val="28"/>
        </w:rPr>
        <w:t xml:space="preserve"> és a törmelék és föld elszállításnál </w:t>
      </w:r>
      <w:proofErr w:type="gramStart"/>
      <w:r w:rsidR="00F55737">
        <w:rPr>
          <w:rFonts w:ascii="Times New Roman" w:hAnsi="Times New Roman" w:cs="Times New Roman"/>
          <w:sz w:val="28"/>
        </w:rPr>
        <w:t>hasznosítunk</w:t>
      </w:r>
      <w:r w:rsidR="006A5720" w:rsidRPr="00447A13">
        <w:rPr>
          <w:rFonts w:ascii="Times New Roman" w:hAnsi="Times New Roman" w:cs="Times New Roman"/>
          <w:sz w:val="28"/>
        </w:rPr>
        <w:t xml:space="preserve"> </w:t>
      </w:r>
      <w:r w:rsidR="00F55737">
        <w:rPr>
          <w:rFonts w:ascii="Times New Roman" w:hAnsi="Times New Roman" w:cs="Times New Roman"/>
          <w:sz w:val="28"/>
        </w:rPr>
        <w:t xml:space="preserve"> továbbá</w:t>
      </w:r>
      <w:proofErr w:type="gramEnd"/>
      <w:r w:rsidR="00E85443" w:rsidRPr="00447A13">
        <w:rPr>
          <w:rFonts w:ascii="Times New Roman" w:hAnsi="Times New Roman" w:cs="Times New Roman"/>
          <w:sz w:val="28"/>
        </w:rPr>
        <w:t xml:space="preserve"> egy </w:t>
      </w:r>
      <w:r w:rsidR="00F55737">
        <w:rPr>
          <w:rFonts w:ascii="Times New Roman" w:hAnsi="Times New Roman" w:cs="Times New Roman"/>
          <w:sz w:val="28"/>
        </w:rPr>
        <w:t xml:space="preserve"> targoncát, amit a bálák és egyéb raklapos áruk rakodására használunk. Ezek</w:t>
      </w:r>
      <w:r w:rsidR="006A5720" w:rsidRPr="00447A13">
        <w:rPr>
          <w:rFonts w:ascii="Times New Roman" w:hAnsi="Times New Roman" w:cs="Times New Roman"/>
          <w:sz w:val="28"/>
        </w:rPr>
        <w:t xml:space="preserve"> az előirányzott költségvetésben is szerepeltek</w:t>
      </w:r>
      <w:r w:rsidR="00F55737">
        <w:rPr>
          <w:rFonts w:ascii="Times New Roman" w:hAnsi="Times New Roman" w:cs="Times New Roman"/>
          <w:sz w:val="28"/>
        </w:rPr>
        <w:t>. Megvásároltunk továbbá</w:t>
      </w:r>
      <w:r w:rsidR="00E85443" w:rsidRPr="00447A13">
        <w:rPr>
          <w:rFonts w:ascii="Times New Roman" w:hAnsi="Times New Roman" w:cs="Times New Roman"/>
          <w:sz w:val="28"/>
        </w:rPr>
        <w:t xml:space="preserve"> egy nálunk használatban lévő </w:t>
      </w:r>
      <w:proofErr w:type="spellStart"/>
      <w:r w:rsidR="00E85443" w:rsidRPr="00447A13">
        <w:rPr>
          <w:rFonts w:ascii="Times New Roman" w:hAnsi="Times New Roman" w:cs="Times New Roman"/>
          <w:sz w:val="28"/>
        </w:rPr>
        <w:t>bálázógépet</w:t>
      </w:r>
      <w:proofErr w:type="spellEnd"/>
      <w:r w:rsidR="006A5720" w:rsidRPr="00447A13">
        <w:rPr>
          <w:rFonts w:ascii="Times New Roman" w:hAnsi="Times New Roman" w:cs="Times New Roman"/>
          <w:sz w:val="28"/>
        </w:rPr>
        <w:t xml:space="preserve"> </w:t>
      </w:r>
      <w:r w:rsidR="00F55737">
        <w:rPr>
          <w:rFonts w:ascii="Times New Roman" w:hAnsi="Times New Roman" w:cs="Times New Roman"/>
          <w:sz w:val="28"/>
        </w:rPr>
        <w:t>is</w:t>
      </w:r>
      <w:r w:rsidR="00E85443">
        <w:rPr>
          <w:rFonts w:ascii="Times New Roman" w:hAnsi="Times New Roman" w:cs="Times New Roman"/>
          <w:sz w:val="24"/>
        </w:rPr>
        <w:t>.</w:t>
      </w:r>
    </w:p>
    <w:p w:rsidR="00910EA2" w:rsidRPr="00447A13" w:rsidRDefault="006A5720" w:rsidP="00B737E2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>Kintlévőségek</w:t>
      </w:r>
    </w:p>
    <w:p w:rsidR="00FD1720" w:rsidRPr="00447A13" w:rsidRDefault="00FD1720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lastRenderedPageBreak/>
        <w:t>Kintlé</w:t>
      </w:r>
      <w:r w:rsidR="0034539B" w:rsidRPr="00447A13">
        <w:rPr>
          <w:rFonts w:ascii="Times New Roman" w:hAnsi="Times New Roman" w:cs="Times New Roman"/>
          <w:sz w:val="28"/>
        </w:rPr>
        <w:t>vőségeink további növekedése nem várható, a felszólítások ellenére is csak minimálisan csökkentek. A sok kis értékű (1-2 ezer Ft) kintlévőségek behajtása gazdaságtalan, postai úton csak a költségeinket növeljük vele, személyes felkeresést tervezünk.</w:t>
      </w:r>
    </w:p>
    <w:p w:rsidR="00E85443" w:rsidRPr="00447A13" w:rsidRDefault="006A5720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Az </w:t>
      </w:r>
      <w:proofErr w:type="gramStart"/>
      <w:r w:rsidRPr="00447A13">
        <w:rPr>
          <w:rFonts w:ascii="Times New Roman" w:hAnsi="Times New Roman" w:cs="Times New Roman"/>
          <w:sz w:val="28"/>
        </w:rPr>
        <w:t>ágazatnak  a</w:t>
      </w:r>
      <w:proofErr w:type="gramEnd"/>
      <w:r w:rsidRPr="00447A13">
        <w:rPr>
          <w:rFonts w:ascii="Times New Roman" w:hAnsi="Times New Roman" w:cs="Times New Roman"/>
          <w:sz w:val="28"/>
        </w:rPr>
        <w:t xml:space="preserve"> félévkori kintlévősége:       5.462ezer Ft                                                 </w:t>
      </w:r>
    </w:p>
    <w:p w:rsidR="00885306" w:rsidRPr="00447A13" w:rsidRDefault="00885306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</w:t>
      </w:r>
      <w:r w:rsidR="006A5720" w:rsidRPr="00447A13">
        <w:rPr>
          <w:rFonts w:ascii="Times New Roman" w:hAnsi="Times New Roman" w:cs="Times New Roman"/>
          <w:sz w:val="28"/>
        </w:rPr>
        <w:t>Ebből</w:t>
      </w:r>
      <w:r w:rsidRPr="00447A13">
        <w:rPr>
          <w:rFonts w:ascii="Times New Roman" w:hAnsi="Times New Roman" w:cs="Times New Roman"/>
          <w:sz w:val="28"/>
        </w:rPr>
        <w:t>:</w:t>
      </w:r>
    </w:p>
    <w:p w:rsidR="00885306" w:rsidRPr="00447A13" w:rsidRDefault="00885306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Lakossági</w:t>
      </w:r>
      <w:proofErr w:type="gramStart"/>
      <w:r w:rsidRPr="00447A13">
        <w:rPr>
          <w:rFonts w:ascii="Times New Roman" w:hAnsi="Times New Roman" w:cs="Times New Roman"/>
          <w:sz w:val="28"/>
        </w:rPr>
        <w:t>:                4</w:t>
      </w:r>
      <w:proofErr w:type="gramEnd"/>
      <w:r w:rsidRPr="00447A13">
        <w:rPr>
          <w:rFonts w:ascii="Times New Roman" w:hAnsi="Times New Roman" w:cs="Times New Roman"/>
          <w:sz w:val="28"/>
        </w:rPr>
        <w:t>.000 Ft-ig      49        164.626 Ft</w:t>
      </w:r>
    </w:p>
    <w:p w:rsidR="00885306" w:rsidRPr="00447A13" w:rsidRDefault="00885306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                  4.000-20.000 </w:t>
      </w:r>
      <w:proofErr w:type="gramStart"/>
      <w:r w:rsidRPr="00447A13">
        <w:rPr>
          <w:rFonts w:ascii="Times New Roman" w:hAnsi="Times New Roman" w:cs="Times New Roman"/>
          <w:sz w:val="28"/>
        </w:rPr>
        <w:t>Ft-ig     210</w:t>
      </w:r>
      <w:proofErr w:type="gramEnd"/>
      <w:r w:rsidRPr="00447A13">
        <w:rPr>
          <w:rFonts w:ascii="Times New Roman" w:hAnsi="Times New Roman" w:cs="Times New Roman"/>
          <w:sz w:val="28"/>
        </w:rPr>
        <w:t xml:space="preserve">     1.880.096 Ft</w:t>
      </w:r>
    </w:p>
    <w:p w:rsidR="00885306" w:rsidRPr="00447A13" w:rsidRDefault="00885306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                 </w:t>
      </w:r>
      <w:r w:rsidR="00060B20" w:rsidRPr="00447A13">
        <w:rPr>
          <w:rFonts w:ascii="Times New Roman" w:hAnsi="Times New Roman" w:cs="Times New Roman"/>
          <w:sz w:val="28"/>
        </w:rPr>
        <w:t xml:space="preserve">    </w:t>
      </w:r>
      <w:r w:rsidRPr="00447A13">
        <w:rPr>
          <w:rFonts w:ascii="Times New Roman" w:hAnsi="Times New Roman" w:cs="Times New Roman"/>
          <w:sz w:val="28"/>
        </w:rPr>
        <w:t xml:space="preserve"> 20.000 </w:t>
      </w:r>
      <w:r w:rsidR="00060B20" w:rsidRPr="00447A13">
        <w:rPr>
          <w:rFonts w:ascii="Times New Roman" w:hAnsi="Times New Roman" w:cs="Times New Roman"/>
          <w:sz w:val="28"/>
        </w:rPr>
        <w:t xml:space="preserve">Ft </w:t>
      </w:r>
      <w:proofErr w:type="gramStart"/>
      <w:r w:rsidRPr="00447A13">
        <w:rPr>
          <w:rFonts w:ascii="Times New Roman" w:hAnsi="Times New Roman" w:cs="Times New Roman"/>
          <w:sz w:val="28"/>
        </w:rPr>
        <w:t>feletti       92</w:t>
      </w:r>
      <w:proofErr w:type="gramEnd"/>
      <w:r w:rsidRPr="00447A13">
        <w:rPr>
          <w:rFonts w:ascii="Times New Roman" w:hAnsi="Times New Roman" w:cs="Times New Roman"/>
          <w:sz w:val="28"/>
        </w:rPr>
        <w:t xml:space="preserve">     2.946.812 Ft</w:t>
      </w:r>
    </w:p>
    <w:p w:rsidR="00885306" w:rsidRPr="00447A13" w:rsidRDefault="00885306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V</w:t>
      </w:r>
      <w:r w:rsidR="00E85443" w:rsidRPr="00447A13">
        <w:rPr>
          <w:rFonts w:ascii="Times New Roman" w:hAnsi="Times New Roman" w:cs="Times New Roman"/>
          <w:sz w:val="28"/>
        </w:rPr>
        <w:t>állalko</w:t>
      </w:r>
      <w:r w:rsidRPr="00447A13">
        <w:rPr>
          <w:rFonts w:ascii="Times New Roman" w:hAnsi="Times New Roman" w:cs="Times New Roman"/>
          <w:sz w:val="28"/>
        </w:rPr>
        <w:t>zások</w:t>
      </w:r>
      <w:proofErr w:type="gramStart"/>
      <w:r w:rsidRPr="00447A13">
        <w:rPr>
          <w:rFonts w:ascii="Times New Roman" w:hAnsi="Times New Roman" w:cs="Times New Roman"/>
          <w:sz w:val="28"/>
        </w:rPr>
        <w:t xml:space="preserve">:         </w:t>
      </w:r>
      <w:r w:rsidR="00060B20" w:rsidRPr="00447A13">
        <w:rPr>
          <w:rFonts w:ascii="Times New Roman" w:hAnsi="Times New Roman" w:cs="Times New Roman"/>
          <w:sz w:val="28"/>
        </w:rPr>
        <w:t>4</w:t>
      </w:r>
      <w:proofErr w:type="gramEnd"/>
      <w:r w:rsidRPr="00447A13">
        <w:rPr>
          <w:rFonts w:ascii="Times New Roman" w:hAnsi="Times New Roman" w:cs="Times New Roman"/>
          <w:sz w:val="28"/>
        </w:rPr>
        <w:t>.000 Ft-ig</w:t>
      </w:r>
      <w:r w:rsidR="00060B20" w:rsidRPr="00447A13">
        <w:rPr>
          <w:rFonts w:ascii="Times New Roman" w:hAnsi="Times New Roman" w:cs="Times New Roman"/>
          <w:sz w:val="28"/>
        </w:rPr>
        <w:t xml:space="preserve">      19          42.157</w:t>
      </w:r>
      <w:r w:rsidRPr="00447A13">
        <w:rPr>
          <w:rFonts w:ascii="Times New Roman" w:hAnsi="Times New Roman" w:cs="Times New Roman"/>
          <w:sz w:val="28"/>
        </w:rPr>
        <w:t xml:space="preserve"> Ft</w:t>
      </w:r>
    </w:p>
    <w:p w:rsidR="00885306" w:rsidRPr="00447A13" w:rsidRDefault="00060B20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                  4.000-2</w:t>
      </w:r>
      <w:r w:rsidR="00885306" w:rsidRPr="00447A13">
        <w:rPr>
          <w:rFonts w:ascii="Times New Roman" w:hAnsi="Times New Roman" w:cs="Times New Roman"/>
          <w:sz w:val="28"/>
        </w:rPr>
        <w:t xml:space="preserve">0.000 </w:t>
      </w:r>
      <w:proofErr w:type="gramStart"/>
      <w:r w:rsidR="00885306" w:rsidRPr="00447A13">
        <w:rPr>
          <w:rFonts w:ascii="Times New Roman" w:hAnsi="Times New Roman" w:cs="Times New Roman"/>
          <w:sz w:val="28"/>
        </w:rPr>
        <w:t xml:space="preserve">Ft-ig    </w:t>
      </w:r>
      <w:r w:rsidRPr="00447A13">
        <w:rPr>
          <w:rFonts w:ascii="Times New Roman" w:hAnsi="Times New Roman" w:cs="Times New Roman"/>
          <w:sz w:val="28"/>
        </w:rPr>
        <w:t xml:space="preserve">   11</w:t>
      </w:r>
      <w:proofErr w:type="gramEnd"/>
      <w:r w:rsidRPr="00447A13">
        <w:rPr>
          <w:rFonts w:ascii="Times New Roman" w:hAnsi="Times New Roman" w:cs="Times New Roman"/>
          <w:sz w:val="28"/>
        </w:rPr>
        <w:t xml:space="preserve">          89.985</w:t>
      </w:r>
      <w:r w:rsidR="00885306" w:rsidRPr="00447A13">
        <w:rPr>
          <w:rFonts w:ascii="Times New Roman" w:hAnsi="Times New Roman" w:cs="Times New Roman"/>
          <w:sz w:val="28"/>
        </w:rPr>
        <w:t xml:space="preserve"> Ft</w:t>
      </w:r>
    </w:p>
    <w:p w:rsidR="00060B20" w:rsidRPr="00447A13" w:rsidRDefault="00060B20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                        20.000 Ft </w:t>
      </w:r>
      <w:proofErr w:type="gramStart"/>
      <w:r w:rsidRPr="00447A13">
        <w:rPr>
          <w:rFonts w:ascii="Times New Roman" w:hAnsi="Times New Roman" w:cs="Times New Roman"/>
          <w:sz w:val="28"/>
        </w:rPr>
        <w:t>feletti        4</w:t>
      </w:r>
      <w:proofErr w:type="gramEnd"/>
      <w:r w:rsidRPr="00447A13">
        <w:rPr>
          <w:rFonts w:ascii="Times New Roman" w:hAnsi="Times New Roman" w:cs="Times New Roman"/>
          <w:sz w:val="28"/>
        </w:rPr>
        <w:t xml:space="preserve">         378.060 Ft</w:t>
      </w:r>
    </w:p>
    <w:p w:rsidR="00060B20" w:rsidRPr="00447A13" w:rsidRDefault="00060B20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Ezek alapján próbáljuk a kintlévőségeket gazdaságosan behajtani. Jogi úton az 50.000 Ft alatti tartozások behajtása nem gazdaságos. </w:t>
      </w:r>
    </w:p>
    <w:p w:rsidR="00060B20" w:rsidRPr="00447A13" w:rsidRDefault="00060B20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Befizetések a felszólít</w:t>
      </w:r>
      <w:r w:rsidR="00F55737">
        <w:rPr>
          <w:rFonts w:ascii="Times New Roman" w:hAnsi="Times New Roman" w:cs="Times New Roman"/>
          <w:sz w:val="28"/>
        </w:rPr>
        <w:t>ások alapján folyamatosan folynak be</w:t>
      </w:r>
      <w:r w:rsidRPr="00447A13">
        <w:rPr>
          <w:rFonts w:ascii="Times New Roman" w:hAnsi="Times New Roman" w:cs="Times New Roman"/>
          <w:sz w:val="28"/>
        </w:rPr>
        <w:t>, aminek azonban az üteme lassulást mutat.</w:t>
      </w:r>
    </w:p>
    <w:p w:rsidR="00885306" w:rsidRPr="00447A13" w:rsidRDefault="00885306" w:rsidP="00B737E2">
      <w:pPr>
        <w:rPr>
          <w:rFonts w:ascii="Times New Roman" w:hAnsi="Times New Roman" w:cs="Times New Roman"/>
          <w:sz w:val="28"/>
        </w:rPr>
      </w:pPr>
    </w:p>
    <w:p w:rsidR="00885306" w:rsidRDefault="00885306" w:rsidP="00B737E2">
      <w:pPr>
        <w:rPr>
          <w:rFonts w:ascii="Times New Roman" w:hAnsi="Times New Roman" w:cs="Times New Roman"/>
          <w:sz w:val="28"/>
        </w:rPr>
      </w:pPr>
    </w:p>
    <w:p w:rsidR="00F6628D" w:rsidRDefault="00F6628D" w:rsidP="00B737E2">
      <w:pPr>
        <w:rPr>
          <w:rFonts w:ascii="Times New Roman" w:hAnsi="Times New Roman" w:cs="Times New Roman"/>
          <w:sz w:val="28"/>
        </w:rPr>
      </w:pPr>
    </w:p>
    <w:p w:rsidR="00F6628D" w:rsidRDefault="00F6628D" w:rsidP="00B737E2">
      <w:pPr>
        <w:rPr>
          <w:rFonts w:ascii="Times New Roman" w:hAnsi="Times New Roman" w:cs="Times New Roman"/>
          <w:sz w:val="28"/>
        </w:rPr>
      </w:pPr>
    </w:p>
    <w:p w:rsidR="00F6628D" w:rsidRDefault="00F6628D" w:rsidP="00B737E2">
      <w:pPr>
        <w:rPr>
          <w:rFonts w:ascii="Times New Roman" w:hAnsi="Times New Roman" w:cs="Times New Roman"/>
          <w:sz w:val="28"/>
        </w:rPr>
      </w:pPr>
    </w:p>
    <w:p w:rsidR="00F6628D" w:rsidRDefault="00F6628D" w:rsidP="00B737E2">
      <w:pPr>
        <w:rPr>
          <w:rFonts w:ascii="Times New Roman" w:hAnsi="Times New Roman" w:cs="Times New Roman"/>
          <w:sz w:val="28"/>
        </w:rPr>
      </w:pPr>
    </w:p>
    <w:p w:rsidR="00F6628D" w:rsidRDefault="00F6628D" w:rsidP="00B737E2">
      <w:pPr>
        <w:rPr>
          <w:rFonts w:ascii="Times New Roman" w:hAnsi="Times New Roman" w:cs="Times New Roman"/>
          <w:sz w:val="28"/>
        </w:rPr>
      </w:pPr>
    </w:p>
    <w:p w:rsidR="00F6628D" w:rsidRPr="00447A13" w:rsidRDefault="00F6628D" w:rsidP="00B737E2">
      <w:pPr>
        <w:rPr>
          <w:rFonts w:ascii="Times New Roman" w:hAnsi="Times New Roman" w:cs="Times New Roman"/>
          <w:sz w:val="28"/>
        </w:rPr>
      </w:pPr>
    </w:p>
    <w:p w:rsidR="00910EA2" w:rsidRPr="00447A13" w:rsidRDefault="00910EA2" w:rsidP="00B737E2">
      <w:pPr>
        <w:rPr>
          <w:rFonts w:ascii="Times New Roman" w:hAnsi="Times New Roman" w:cs="Times New Roman"/>
          <w:sz w:val="28"/>
        </w:rPr>
      </w:pPr>
    </w:p>
    <w:p w:rsidR="00910EA2" w:rsidRPr="00447A13" w:rsidRDefault="00910EA2" w:rsidP="00B737E2">
      <w:pPr>
        <w:rPr>
          <w:rFonts w:ascii="Times New Roman" w:hAnsi="Times New Roman" w:cs="Times New Roman"/>
          <w:sz w:val="28"/>
        </w:rPr>
      </w:pPr>
    </w:p>
    <w:p w:rsidR="00B737E2" w:rsidRDefault="00B737E2" w:rsidP="00B737E2">
      <w:pPr>
        <w:rPr>
          <w:rFonts w:ascii="Times New Roman" w:hAnsi="Times New Roman" w:cs="Times New Roman"/>
          <w:b/>
          <w:sz w:val="28"/>
        </w:rPr>
      </w:pPr>
      <w:r w:rsidRPr="00CF2A4B">
        <w:rPr>
          <w:rFonts w:ascii="Times New Roman" w:hAnsi="Times New Roman" w:cs="Times New Roman"/>
          <w:b/>
          <w:sz w:val="28"/>
        </w:rPr>
        <w:lastRenderedPageBreak/>
        <w:t>3. Városüzemeltetés: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Városüzemeltetési ágazat személyzeti összetétele: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Ágazat vezető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  <w:t>1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Köztisztaság csoport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  <w:t>4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Karbantartó csoport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  <w:t>9 fő</w:t>
      </w:r>
    </w:p>
    <w:p w:rsidR="00A42770" w:rsidRPr="00A42770" w:rsidRDefault="00447A13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Ebből a létszámból 2 főnek GINOP pályázat segítségével 8 hónapig a fizetésük 70%-át kapjuk támogatásként egy év foglalkoztatási kötelezettség mellett, egy éves munkaszerződéssel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Gondnoki feladatok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  <w:t>1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Polgármesteri Hivatal </w:t>
      </w:r>
      <w:proofErr w:type="gramStart"/>
      <w:r w:rsidRPr="00A42770">
        <w:rPr>
          <w:rFonts w:ascii="Times New Roman" w:hAnsi="Times New Roman" w:cs="Times New Roman"/>
          <w:sz w:val="28"/>
        </w:rPr>
        <w:t>takarítás</w:t>
      </w:r>
      <w:r w:rsidRPr="00A42770">
        <w:rPr>
          <w:rFonts w:ascii="Times New Roman" w:hAnsi="Times New Roman" w:cs="Times New Roman"/>
          <w:sz w:val="28"/>
        </w:rPr>
        <w:tab/>
      </w:r>
      <w:r w:rsidR="00447A13">
        <w:rPr>
          <w:rFonts w:ascii="Times New Roman" w:hAnsi="Times New Roman" w:cs="Times New Roman"/>
          <w:sz w:val="28"/>
        </w:rPr>
        <w:t xml:space="preserve">          </w:t>
      </w:r>
      <w:r w:rsidRPr="00A42770">
        <w:rPr>
          <w:rFonts w:ascii="Times New Roman" w:hAnsi="Times New Roman" w:cs="Times New Roman"/>
          <w:sz w:val="28"/>
        </w:rPr>
        <w:t>1</w:t>
      </w:r>
      <w:proofErr w:type="gramEnd"/>
      <w:r w:rsidRPr="00A42770">
        <w:rPr>
          <w:rFonts w:ascii="Times New Roman" w:hAnsi="Times New Roman" w:cs="Times New Roman"/>
          <w:sz w:val="28"/>
        </w:rPr>
        <w:t xml:space="preserve">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József Attila Ált. </w:t>
      </w:r>
      <w:proofErr w:type="gramStart"/>
      <w:r w:rsidRPr="00A42770">
        <w:rPr>
          <w:rFonts w:ascii="Times New Roman" w:hAnsi="Times New Roman" w:cs="Times New Roman"/>
          <w:sz w:val="28"/>
        </w:rPr>
        <w:t>Iskola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="00447A13">
        <w:rPr>
          <w:rFonts w:ascii="Times New Roman" w:hAnsi="Times New Roman" w:cs="Times New Roman"/>
          <w:sz w:val="28"/>
        </w:rPr>
        <w:t xml:space="preserve">          </w:t>
      </w:r>
      <w:r w:rsidRPr="00A42770">
        <w:rPr>
          <w:rFonts w:ascii="Times New Roman" w:hAnsi="Times New Roman" w:cs="Times New Roman"/>
          <w:sz w:val="28"/>
        </w:rPr>
        <w:t>3</w:t>
      </w:r>
      <w:proofErr w:type="gramEnd"/>
      <w:r w:rsidRPr="00A42770">
        <w:rPr>
          <w:rFonts w:ascii="Times New Roman" w:hAnsi="Times New Roman" w:cs="Times New Roman"/>
          <w:sz w:val="28"/>
        </w:rPr>
        <w:t xml:space="preserve">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Egészségügyi központ </w:t>
      </w:r>
      <w:proofErr w:type="gramStart"/>
      <w:r w:rsidRPr="00A42770">
        <w:rPr>
          <w:rFonts w:ascii="Times New Roman" w:hAnsi="Times New Roman" w:cs="Times New Roman"/>
          <w:sz w:val="28"/>
        </w:rPr>
        <w:t>takarítás</w:t>
      </w:r>
      <w:r w:rsidR="00447A13">
        <w:rPr>
          <w:rFonts w:ascii="Times New Roman" w:hAnsi="Times New Roman" w:cs="Times New Roman"/>
          <w:sz w:val="28"/>
        </w:rPr>
        <w:t xml:space="preserve">  </w:t>
      </w:r>
      <w:r w:rsidRPr="00A42770">
        <w:rPr>
          <w:rFonts w:ascii="Times New Roman" w:hAnsi="Times New Roman" w:cs="Times New Roman"/>
          <w:sz w:val="28"/>
        </w:rPr>
        <w:tab/>
        <w:t>1</w:t>
      </w:r>
      <w:proofErr w:type="gramEnd"/>
      <w:r w:rsidRPr="00A42770">
        <w:rPr>
          <w:rFonts w:ascii="Times New Roman" w:hAnsi="Times New Roman" w:cs="Times New Roman"/>
          <w:sz w:val="28"/>
        </w:rPr>
        <w:t xml:space="preserve"> fő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Damjanich Szak. </w:t>
      </w:r>
      <w:proofErr w:type="gramStart"/>
      <w:r w:rsidRPr="00A42770">
        <w:rPr>
          <w:rFonts w:ascii="Times New Roman" w:hAnsi="Times New Roman" w:cs="Times New Roman"/>
          <w:sz w:val="28"/>
        </w:rPr>
        <w:t>Iskola</w:t>
      </w:r>
      <w:r w:rsidRPr="00A42770">
        <w:rPr>
          <w:rFonts w:ascii="Times New Roman" w:hAnsi="Times New Roman" w:cs="Times New Roman"/>
          <w:sz w:val="28"/>
        </w:rPr>
        <w:tab/>
      </w:r>
      <w:r w:rsidRPr="00A42770">
        <w:rPr>
          <w:rFonts w:ascii="Times New Roman" w:hAnsi="Times New Roman" w:cs="Times New Roman"/>
          <w:sz w:val="28"/>
        </w:rPr>
        <w:tab/>
      </w:r>
      <w:r w:rsidR="00447A13">
        <w:rPr>
          <w:rFonts w:ascii="Times New Roman" w:hAnsi="Times New Roman" w:cs="Times New Roman"/>
          <w:sz w:val="28"/>
        </w:rPr>
        <w:t xml:space="preserve">          </w:t>
      </w:r>
      <w:r w:rsidRPr="00A42770">
        <w:rPr>
          <w:rFonts w:ascii="Times New Roman" w:hAnsi="Times New Roman" w:cs="Times New Roman"/>
          <w:sz w:val="28"/>
        </w:rPr>
        <w:t>1</w:t>
      </w:r>
      <w:proofErr w:type="gramEnd"/>
      <w:r w:rsidRPr="00A42770">
        <w:rPr>
          <w:rFonts w:ascii="Times New Roman" w:hAnsi="Times New Roman" w:cs="Times New Roman"/>
          <w:sz w:val="28"/>
        </w:rPr>
        <w:t xml:space="preserve"> fő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</w:p>
    <w:p w:rsidR="00A42770" w:rsidRDefault="00A42770" w:rsidP="00A4277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Összesen</w:t>
      </w:r>
      <w:proofErr w:type="gramStart"/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</w:t>
      </w:r>
      <w:r w:rsidR="00447A13">
        <w:rPr>
          <w:rFonts w:ascii="Times New Roman" w:hAnsi="Times New Roman" w:cs="Times New Roman"/>
          <w:b/>
          <w:sz w:val="28"/>
        </w:rPr>
        <w:t xml:space="preserve">         </w:t>
      </w:r>
      <w:r w:rsidRPr="00A42770">
        <w:rPr>
          <w:rFonts w:ascii="Times New Roman" w:hAnsi="Times New Roman" w:cs="Times New Roman"/>
          <w:b/>
          <w:sz w:val="28"/>
        </w:rPr>
        <w:t>21</w:t>
      </w:r>
      <w:proofErr w:type="gramEnd"/>
      <w:r w:rsidRPr="00A42770">
        <w:rPr>
          <w:rFonts w:ascii="Times New Roman" w:hAnsi="Times New Roman" w:cs="Times New Roman"/>
          <w:b/>
          <w:sz w:val="28"/>
        </w:rPr>
        <w:t xml:space="preserve"> fő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A település ellátó szervezet 2015. december 31-én a Kép</w:t>
      </w:r>
      <w:r>
        <w:rPr>
          <w:rFonts w:ascii="Times New Roman" w:hAnsi="Times New Roman" w:cs="Times New Roman"/>
          <w:sz w:val="28"/>
        </w:rPr>
        <w:t>viselő-testület döntése alapján</w:t>
      </w:r>
      <w:r w:rsidRPr="00A4277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42770">
        <w:rPr>
          <w:rFonts w:ascii="Times New Roman" w:hAnsi="Times New Roman" w:cs="Times New Roman"/>
          <w:sz w:val="28"/>
        </w:rPr>
        <w:t>megszűnt</w:t>
      </w:r>
      <w:proofErr w:type="gramEnd"/>
      <w:r w:rsidRPr="00A42770">
        <w:rPr>
          <w:rFonts w:ascii="Times New Roman" w:hAnsi="Times New Roman" w:cs="Times New Roman"/>
          <w:sz w:val="28"/>
        </w:rPr>
        <w:t xml:space="preserve"> mint önkormányzati intézmény</w:t>
      </w:r>
      <w:r>
        <w:rPr>
          <w:rFonts w:ascii="Times New Roman" w:hAnsi="Times New Roman" w:cs="Times New Roman"/>
          <w:sz w:val="28"/>
        </w:rPr>
        <w:t>. Ezek után</w:t>
      </w:r>
      <w:r w:rsidRPr="00A42770">
        <w:rPr>
          <w:rFonts w:ascii="Times New Roman" w:hAnsi="Times New Roman" w:cs="Times New Roman"/>
          <w:sz w:val="28"/>
        </w:rPr>
        <w:t xml:space="preserve"> a Martfűi Városfejlesztési Nonprofit Kft. keretein belül működik tovább, külön ágazatként. 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Feladataink: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Köztisztasági tevékenység, parkfenntartás, kertészet: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A városüzemeltetési ágazat ezt a tevékenységét jelenleg 4 fő munkavállaló látja el. Fő feladatuk a beszámolási időszakban a város közterületeinek gondozása, a közterületen elhelyezett hulladéktárolók ürítése, a hulladékok elszállítása a </w:t>
      </w:r>
      <w:r w:rsidRPr="00A42770">
        <w:rPr>
          <w:rFonts w:ascii="Times New Roman" w:hAnsi="Times New Roman" w:cs="Times New Roman"/>
          <w:sz w:val="28"/>
        </w:rPr>
        <w:lastRenderedPageBreak/>
        <w:t>központi gyűjtőhelyre, önkormányzati rendezvényeken a különböző helyszínek berendezése volt.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Martfű Város zöldterületeinek a gondozási feladatokhoz, Martfű Város Önkormányzata biztosít közcélú foglalkoztatottakat. A közcélú foglalkoztatottak segítik, ill. végzik a fűnyírási és a közterületi parkgondozási feladatait. A munkák irányítása továbbra is a városüzemeltetési ágazat feladata.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A Városi sportpálya fűnyírási munkáit is a városüzemeltetési ágazat látja el. A sportpálya működéséhez 1 fő közcélú munkavállalót biztosít az Önkormányzat.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Intézmények karbantartása: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A városi intézmények karbantartási feladatait 9 fő látja el, melyből 2 fő asztalos, 1 fő szobafestő mázoló, 2 fő kőműves, 1 fő villanyszerelő, 2 fő lakatos-fűtő, 1 fő gépkocsivezető munkakörben dolgozik.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Azoknál az önkormányzati intézményeknél, amelyek önálló költségvetési szervezetekként működnek, ott a javítási és karbantartási munkákhoz a szükséges anyagokat az intézmények vásárolják meg, a városüzemeltetési ágazat pedig a szakmai munkaerőt biztosítja a munkálatokhoz. Ezek az intézmények a Városi Művelődési Központ, a Játékvár Óvoda és Bölcsőde, és a Családsegítő szolgálat, Polgármesteri Hivatal.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A közvetlen az Önkormányzat működtetésében lévő ingatlanoknál a javítási és karbantartási munkákhoz szükséges anyagokat az Önkormányzat vásárolja meg, és szintén a városüzemeltetési csoport végzi el a munkálatokat. Ezek az ingatlanok az a Mártírok úti volt iskola épülete, Sportpálya és sportöltöző, Városi piac, játszóterek, a József Attila iskola épülete, és a Damjanich János iskola kollégiuma.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Az összes Önkormányzati intézménynél és ingatlannál a városüzemeltetési ágazat látja el a fűtési felügyeleti munkákat. Ezt a munkát 2 fő látja, a napi karbantartási munkákon felül. 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 xml:space="preserve">Az oktatási intézményeknél a nagyobb volumenű munkákat a szüneti időszakokra ütemeztük, hogy a munkálatok ne akadályozzák az oktatást. 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  <w:r w:rsidRPr="00A42770">
        <w:rPr>
          <w:rFonts w:ascii="Times New Roman" w:hAnsi="Times New Roman" w:cs="Times New Roman"/>
          <w:b/>
          <w:sz w:val="28"/>
        </w:rPr>
        <w:t xml:space="preserve"> 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A 2016. a Nonprofit Kft. városüzemeltetési ágazata több beruházási munkában is részt vett. Ezek az alábbiak voltak: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lastRenderedPageBreak/>
        <w:t>-</w:t>
      </w:r>
      <w:r w:rsidRPr="00A42770">
        <w:rPr>
          <w:rFonts w:ascii="Times New Roman" w:hAnsi="Times New Roman" w:cs="Times New Roman"/>
          <w:sz w:val="28"/>
        </w:rPr>
        <w:tab/>
        <w:t>Férfi szálló, volt gondnoki lakás teljes felújítási munkálatai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Gesztenye sor, bérlakás teljes felújítási munkái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 xml:space="preserve">Szolnoki úti </w:t>
      </w:r>
      <w:proofErr w:type="gramStart"/>
      <w:r w:rsidRPr="00A42770">
        <w:rPr>
          <w:rFonts w:ascii="Times New Roman" w:hAnsi="Times New Roman" w:cs="Times New Roman"/>
          <w:sz w:val="28"/>
        </w:rPr>
        <w:t>kerékpár út</w:t>
      </w:r>
      <w:proofErr w:type="gramEnd"/>
      <w:r w:rsidRPr="00A42770">
        <w:rPr>
          <w:rFonts w:ascii="Times New Roman" w:hAnsi="Times New Roman" w:cs="Times New Roman"/>
          <w:sz w:val="28"/>
        </w:rPr>
        <w:t>, kivitelezési munkái, és helyreállítási munkáiban való részvétel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Mandula út kivitelezési munkáiban való részvétel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Fonyód-Bélatelepi Önkormányzati Üdülő tavaszi karbantartási munkái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Városi Sportpálya salakpályájának elválasztó korlát készítése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>Önkormányzati intézmények nyári karbantartási és felújítási munkálatai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  <w:r w:rsidRPr="00A42770">
        <w:rPr>
          <w:rFonts w:ascii="Times New Roman" w:hAnsi="Times New Roman" w:cs="Times New Roman"/>
          <w:sz w:val="28"/>
        </w:rPr>
        <w:t>-</w:t>
      </w:r>
      <w:r w:rsidRPr="00A42770">
        <w:rPr>
          <w:rFonts w:ascii="Times New Roman" w:hAnsi="Times New Roman" w:cs="Times New Roman"/>
          <w:sz w:val="28"/>
        </w:rPr>
        <w:tab/>
        <w:t xml:space="preserve">Önkormányzati rendezvények lebonyolítása ( kolbásztöltő fesztivál; Május 1.; </w:t>
      </w:r>
      <w:proofErr w:type="gramStart"/>
      <w:r w:rsidRPr="00A42770">
        <w:rPr>
          <w:rFonts w:ascii="Times New Roman" w:hAnsi="Times New Roman" w:cs="Times New Roman"/>
          <w:sz w:val="28"/>
        </w:rPr>
        <w:t>gyermek nap</w:t>
      </w:r>
      <w:proofErr w:type="gramEnd"/>
      <w:r w:rsidRPr="00A42770">
        <w:rPr>
          <w:rFonts w:ascii="Times New Roman" w:hAnsi="Times New Roman" w:cs="Times New Roman"/>
          <w:sz w:val="28"/>
        </w:rPr>
        <w:t>;  Augusztus 20. ünnepség sorozat; stb. )</w:t>
      </w:r>
    </w:p>
    <w:p w:rsidR="00A42770" w:rsidRPr="00A42770" w:rsidRDefault="00A42770" w:rsidP="00A42770">
      <w:pPr>
        <w:rPr>
          <w:rFonts w:ascii="Times New Roman" w:hAnsi="Times New Roman" w:cs="Times New Roman"/>
          <w:sz w:val="28"/>
        </w:rPr>
      </w:pPr>
    </w:p>
    <w:p w:rsid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Gondnoki feladatok:</w:t>
      </w:r>
    </w:p>
    <w:p w:rsidR="00A42770" w:rsidRP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A Mártírok úti sportcsarnok épületének gondnoki feladatát is a Marfűi Városfejlesztési Nonprofit Kft. városüzemeltetési ágazata látja el 1 fővel. A takarítási munkákra az Önkormányzat biztosít közcélú foglalkoztatottakat. A gondnok továbbá a Helyi Termelői Piac felügyeleti munkáit és a központi játszótér felügyeltét is ellátja, szintén közcélú foglalkoztatottak segítségével.</w:t>
      </w:r>
    </w:p>
    <w:p w:rsidR="00A42770" w:rsidRP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József Attila Általános Iskola, és Damjanich János Szakképző Iskola, Gimnázium és Kollégium kollégiumi intézményfenntartása:</w:t>
      </w:r>
    </w:p>
    <w:p w:rsidR="00A42770" w:rsidRP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A József Attila iskola épületének karbantartási munkáira 1 fő, még a takarítási feladatok ellátásra 2 fő munkavállalót biztosít a városüzemeltetési ágazat.</w:t>
      </w:r>
    </w:p>
    <w:p w:rsidR="00A42770" w:rsidRP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A Damjanich János Szakképző Iskola kollégiumnak a takarítására és tálaló konyháján való ebéd felszolgálására 1 fő munkavállalót biztosít a városüzemeltetési ágazat.</w:t>
      </w:r>
    </w:p>
    <w:p w:rsidR="00A42770" w:rsidRP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Ezeknek a munkavállalók irányítási munkáit az intézmények vezetőivel összehangolva végzi az ágazat vezető.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</w:p>
    <w:p w:rsidR="00A42770" w:rsidRP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Takarítási feladatok:</w:t>
      </w:r>
    </w:p>
    <w:p w:rsidR="00A42770" w:rsidRP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lastRenderedPageBreak/>
        <w:t xml:space="preserve">A városüzemeltetési ágazat feladata a Polgármesteri Hivatal, és a Központi orvosi rendelő takarítási feladatainak az ellátása. Ezt 1-1 fő munkaviszonyban álló személyzet végzi, akik munkáját rendszeresen közcélú foglalkoztatottak segítik ki.  </w:t>
      </w:r>
    </w:p>
    <w:p w:rsidR="00A42770" w:rsidRPr="00A42770" w:rsidRDefault="00A42770" w:rsidP="00A42770">
      <w:pPr>
        <w:rPr>
          <w:rFonts w:ascii="Times New Roman" w:hAnsi="Times New Roman" w:cs="Times New Roman"/>
          <w:b/>
          <w:sz w:val="28"/>
        </w:rPr>
      </w:pPr>
    </w:p>
    <w:p w:rsidR="00A42770" w:rsidRPr="00447A13" w:rsidRDefault="00A42770" w:rsidP="00A42770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Amint a beszámolóból is látható, a városüzemeltetési ágazat munkája nagyon szerteágazó. A csoport törekszik a minél hatékonyabb munkavégzés érdekében a különböző területeken az önkormányzati intézményvezetőkkel együttműködve ellátni a feladatait. A munkavégzéshez szükséges gépek, eszközök a legtöbb esetben rendelkezésre állnak, így a munkavégzésben nagyobb fennakadások nem fordulnak elő. A jövőben a még hatékonyabb munkavégzéshez szükséges lesz a géppark fokozatos, jól átgondolt ütemezés szerinti átfogó felújítása, szükség szerinti cseréje.</w:t>
      </w:r>
    </w:p>
    <w:p w:rsidR="00910EA2" w:rsidRPr="00622D96" w:rsidRDefault="006501B4" w:rsidP="00B737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B737E2" w:rsidRPr="00447A13" w:rsidRDefault="007C0036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A zöldterület fenntartásba a Martfű város parkjainak és zöld felületeinek a fenntartása, karbantartási költségei tartoznak bele. A költségek az alábbiakból tevődnek össze: hajtó- és kenőanyagok, vegyszerek, munka és védőruházat, javítási díjak.</w:t>
      </w:r>
    </w:p>
    <w:p w:rsidR="007C0036" w:rsidRPr="00447A13" w:rsidRDefault="007C0036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A közterület fenntartásba mindazokat a feladatokat soroljuk bele, ami nem kimondottan zöldterület, de a Martfű Város közterületeihez tarozik. Közterület fenntartási költségek </w:t>
      </w:r>
      <w:proofErr w:type="gramStart"/>
      <w:r w:rsidRPr="00447A13">
        <w:rPr>
          <w:rFonts w:ascii="Times New Roman" w:hAnsi="Times New Roman" w:cs="Times New Roman"/>
          <w:sz w:val="28"/>
        </w:rPr>
        <w:t>a</w:t>
      </w:r>
      <w:proofErr w:type="gramEnd"/>
      <w:r w:rsidRPr="00447A13">
        <w:rPr>
          <w:rFonts w:ascii="Times New Roman" w:hAnsi="Times New Roman" w:cs="Times New Roman"/>
          <w:sz w:val="28"/>
        </w:rPr>
        <w:t xml:space="preserve"> összetevődnek szintén hajtó- és kenőanyagokból, munkaruházatból, karbantartási anyagokból, szerviz díjakból, felújítási költségekből.</w:t>
      </w:r>
    </w:p>
    <w:p w:rsidR="00B737E2" w:rsidRPr="00447A13" w:rsidRDefault="00211CBE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</w:t>
      </w:r>
      <w:r w:rsidR="007C0036" w:rsidRPr="00447A13">
        <w:rPr>
          <w:rFonts w:ascii="Times New Roman" w:hAnsi="Times New Roman" w:cs="Times New Roman"/>
          <w:sz w:val="28"/>
        </w:rPr>
        <w:t xml:space="preserve">Az AC raktár a Városüzemeltetési ágazat telephelye, ill. a hulladék szállítási ágazat gépjárművei is itt vannak tárolva. A költségek az épület üzemetetési és állagmegóvási költségeiből tevődnek össze. Ezek a költségek a következők: villamos energia, gázenergia, víz- és </w:t>
      </w:r>
      <w:proofErr w:type="gramStart"/>
      <w:r w:rsidR="007C0036" w:rsidRPr="00447A13">
        <w:rPr>
          <w:rFonts w:ascii="Times New Roman" w:hAnsi="Times New Roman" w:cs="Times New Roman"/>
          <w:sz w:val="28"/>
        </w:rPr>
        <w:t>csatorna díj</w:t>
      </w:r>
      <w:proofErr w:type="gramEnd"/>
      <w:r w:rsidR="007C0036" w:rsidRPr="00447A1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C0036" w:rsidRPr="00447A13">
        <w:rPr>
          <w:rFonts w:ascii="Times New Roman" w:hAnsi="Times New Roman" w:cs="Times New Roman"/>
          <w:sz w:val="28"/>
        </w:rPr>
        <w:t>ill.a</w:t>
      </w:r>
      <w:proofErr w:type="spellEnd"/>
      <w:r w:rsidR="007C0036" w:rsidRPr="00447A13">
        <w:rPr>
          <w:rFonts w:ascii="Times New Roman" w:hAnsi="Times New Roman" w:cs="Times New Roman"/>
          <w:sz w:val="28"/>
        </w:rPr>
        <w:t xml:space="preserve"> hulladék elszállítás díja.</w:t>
      </w:r>
    </w:p>
    <w:p w:rsidR="007C0036" w:rsidRPr="00447A13" w:rsidRDefault="00211CBE" w:rsidP="00B737E2">
      <w:pPr>
        <w:rPr>
          <w:rFonts w:ascii="Times New Roman" w:hAnsi="Times New Roman" w:cs="Times New Roman"/>
          <w:sz w:val="32"/>
        </w:rPr>
      </w:pPr>
      <w:r w:rsidRPr="00447A13">
        <w:rPr>
          <w:rFonts w:ascii="Times New Roman" w:hAnsi="Times New Roman" w:cs="Times New Roman"/>
          <w:sz w:val="28"/>
        </w:rPr>
        <w:t xml:space="preserve"> </w:t>
      </w:r>
      <w:r w:rsidR="007C0036" w:rsidRPr="00447A13">
        <w:rPr>
          <w:rFonts w:ascii="Times New Roman" w:hAnsi="Times New Roman" w:cs="Times New Roman"/>
          <w:sz w:val="28"/>
        </w:rPr>
        <w:t xml:space="preserve">A városi sportpálya üzemeltetési költségei a futballpályák fűnyírási költségeiből </w:t>
      </w:r>
      <w:r w:rsidR="007C0036" w:rsidRPr="00447A13">
        <w:rPr>
          <w:rFonts w:ascii="Times New Roman" w:hAnsi="Times New Roman" w:cs="Times New Roman"/>
          <w:sz w:val="32"/>
        </w:rPr>
        <w:t>adódnak.</w:t>
      </w:r>
    </w:p>
    <w:p w:rsidR="00B737E2" w:rsidRPr="00447A13" w:rsidRDefault="00B737E2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A Kft. létszáma 2016.-ban már meghaladja a 25 főt, ezért jogszabályi kötelezettség miatt (2011. évi CXCI. törvény) rehabilitációs hozzá járulás kell megfizetni, ennek kivédésére tervez</w:t>
      </w:r>
      <w:r w:rsidR="000454D1" w:rsidRPr="00447A13">
        <w:rPr>
          <w:rFonts w:ascii="Times New Roman" w:hAnsi="Times New Roman" w:cs="Times New Roman"/>
          <w:sz w:val="28"/>
        </w:rPr>
        <w:t>t</w:t>
      </w:r>
      <w:r w:rsidRPr="00447A13">
        <w:rPr>
          <w:rFonts w:ascii="Times New Roman" w:hAnsi="Times New Roman" w:cs="Times New Roman"/>
          <w:sz w:val="28"/>
        </w:rPr>
        <w:t>ünk egy fő csökkent mun</w:t>
      </w:r>
      <w:r w:rsidR="000454D1" w:rsidRPr="00447A13">
        <w:rPr>
          <w:rFonts w:ascii="Times New Roman" w:hAnsi="Times New Roman" w:cs="Times New Roman"/>
          <w:sz w:val="28"/>
        </w:rPr>
        <w:t xml:space="preserve">kaképességű </w:t>
      </w:r>
      <w:r w:rsidR="000454D1" w:rsidRPr="00447A13">
        <w:rPr>
          <w:rFonts w:ascii="Times New Roman" w:hAnsi="Times New Roman" w:cs="Times New Roman"/>
          <w:sz w:val="28"/>
        </w:rPr>
        <w:lastRenderedPageBreak/>
        <w:t xml:space="preserve">dolgozót alkalmazni, melyet sikerült </w:t>
      </w:r>
      <w:r w:rsidR="009D00E6" w:rsidRPr="00447A13">
        <w:rPr>
          <w:rFonts w:ascii="Times New Roman" w:hAnsi="Times New Roman" w:cs="Times New Roman"/>
          <w:sz w:val="28"/>
        </w:rPr>
        <w:t>is megoldanunk. Ezzel</w:t>
      </w:r>
      <w:r w:rsidR="000454D1" w:rsidRPr="00447A13">
        <w:rPr>
          <w:rFonts w:ascii="Times New Roman" w:hAnsi="Times New Roman" w:cs="Times New Roman"/>
          <w:sz w:val="28"/>
        </w:rPr>
        <w:t xml:space="preserve"> </w:t>
      </w:r>
      <w:r w:rsidR="00F55737">
        <w:rPr>
          <w:rFonts w:ascii="Times New Roman" w:hAnsi="Times New Roman" w:cs="Times New Roman"/>
          <w:sz w:val="28"/>
        </w:rPr>
        <w:t>964.900Ft</w:t>
      </w:r>
      <w:r w:rsidR="009D00E6" w:rsidRPr="00447A13">
        <w:rPr>
          <w:rFonts w:ascii="Times New Roman" w:hAnsi="Times New Roman" w:cs="Times New Roman"/>
          <w:sz w:val="28"/>
        </w:rPr>
        <w:t xml:space="preserve"> hozzájárulási </w:t>
      </w:r>
      <w:r w:rsidR="000454D1" w:rsidRPr="00447A13">
        <w:rPr>
          <w:rFonts w:ascii="Times New Roman" w:hAnsi="Times New Roman" w:cs="Times New Roman"/>
          <w:sz w:val="28"/>
        </w:rPr>
        <w:t xml:space="preserve"> összeget megtakarítottuk. </w:t>
      </w:r>
    </w:p>
    <w:p w:rsidR="00B737E2" w:rsidRPr="00447A13" w:rsidRDefault="00211CBE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</w:t>
      </w:r>
      <w:r w:rsidR="00EB4313" w:rsidRPr="00447A13">
        <w:rPr>
          <w:rFonts w:ascii="Times New Roman" w:hAnsi="Times New Roman" w:cs="Times New Roman"/>
          <w:sz w:val="28"/>
        </w:rPr>
        <w:t>A</w:t>
      </w:r>
      <w:r w:rsidR="00B737E2" w:rsidRPr="00447A13">
        <w:rPr>
          <w:rFonts w:ascii="Times New Roman" w:hAnsi="Times New Roman" w:cs="Times New Roman"/>
          <w:sz w:val="28"/>
        </w:rPr>
        <w:t xml:space="preserve"> városüzemeltetési ágazat a 2016. évben b</w:t>
      </w:r>
      <w:r w:rsidR="000454D1" w:rsidRPr="00447A13">
        <w:rPr>
          <w:rFonts w:ascii="Times New Roman" w:hAnsi="Times New Roman" w:cs="Times New Roman"/>
          <w:sz w:val="28"/>
        </w:rPr>
        <w:t>evételt nem tervezett</w:t>
      </w:r>
      <w:r w:rsidR="00631B9A" w:rsidRPr="00447A13">
        <w:rPr>
          <w:rFonts w:ascii="Times New Roman" w:hAnsi="Times New Roman" w:cs="Times New Roman"/>
          <w:sz w:val="28"/>
        </w:rPr>
        <w:t xml:space="preserve">, </w:t>
      </w:r>
      <w:proofErr w:type="gramStart"/>
      <w:r w:rsidR="00631B9A" w:rsidRPr="00447A13">
        <w:rPr>
          <w:rFonts w:ascii="Times New Roman" w:hAnsi="Times New Roman" w:cs="Times New Roman"/>
          <w:sz w:val="28"/>
        </w:rPr>
        <w:t xml:space="preserve">azonban </w:t>
      </w:r>
      <w:r w:rsidR="009D00E6" w:rsidRPr="00447A13">
        <w:rPr>
          <w:rFonts w:ascii="Times New Roman" w:hAnsi="Times New Roman" w:cs="Times New Roman"/>
          <w:sz w:val="28"/>
        </w:rPr>
        <w:t xml:space="preserve"> javítási</w:t>
      </w:r>
      <w:proofErr w:type="gramEnd"/>
      <w:r w:rsidR="009D00E6" w:rsidRPr="00447A13">
        <w:rPr>
          <w:rFonts w:ascii="Times New Roman" w:hAnsi="Times New Roman" w:cs="Times New Roman"/>
          <w:sz w:val="28"/>
        </w:rPr>
        <w:t xml:space="preserve">, </w:t>
      </w:r>
      <w:r w:rsidR="00B27AB1" w:rsidRPr="00447A13">
        <w:rPr>
          <w:rFonts w:ascii="Times New Roman" w:hAnsi="Times New Roman" w:cs="Times New Roman"/>
          <w:sz w:val="28"/>
        </w:rPr>
        <w:t>fűnyírási</w:t>
      </w:r>
      <w:r w:rsidR="00631B9A" w:rsidRPr="00447A13">
        <w:rPr>
          <w:rFonts w:ascii="Times New Roman" w:hAnsi="Times New Roman" w:cs="Times New Roman"/>
          <w:sz w:val="28"/>
        </w:rPr>
        <w:t>, sportpálya felújítási</w:t>
      </w:r>
      <w:r w:rsidR="00B27AB1" w:rsidRPr="00447A13">
        <w:rPr>
          <w:rFonts w:ascii="Times New Roman" w:hAnsi="Times New Roman" w:cs="Times New Roman"/>
          <w:sz w:val="28"/>
        </w:rPr>
        <w:t xml:space="preserve"> bevételeink már jelentkeztek</w:t>
      </w:r>
      <w:r w:rsidR="009D00E6" w:rsidRPr="00447A13">
        <w:rPr>
          <w:rFonts w:ascii="Times New Roman" w:hAnsi="Times New Roman" w:cs="Times New Roman"/>
          <w:sz w:val="28"/>
        </w:rPr>
        <w:t>, illetve a város beruházásaiba</w:t>
      </w:r>
      <w:r w:rsidR="00631B9A" w:rsidRPr="00447A13">
        <w:rPr>
          <w:rFonts w:ascii="Times New Roman" w:hAnsi="Times New Roman" w:cs="Times New Roman"/>
          <w:sz w:val="28"/>
        </w:rPr>
        <w:t>n</w:t>
      </w:r>
      <w:r w:rsidR="009D00E6" w:rsidRPr="00447A13">
        <w:rPr>
          <w:rFonts w:ascii="Times New Roman" w:hAnsi="Times New Roman" w:cs="Times New Roman"/>
          <w:sz w:val="28"/>
        </w:rPr>
        <w:t xml:space="preserve"> is részt vettünk. Ezzel a nem tervezett munkákkal jelentősem megnőtt a bevétel kiadás oldalunk, ugyanakkor a ráfordítás költségeink is megnőttek a gépeink működtetésével kapcsolatban.</w:t>
      </w:r>
      <w:r w:rsidR="00631B9A" w:rsidRPr="00447A13">
        <w:rPr>
          <w:rFonts w:ascii="Times New Roman" w:hAnsi="Times New Roman" w:cs="Times New Roman"/>
          <w:sz w:val="28"/>
        </w:rPr>
        <w:t xml:space="preserve"> A városi</w:t>
      </w:r>
      <w:r w:rsidR="00B27AB1" w:rsidRPr="00447A13">
        <w:rPr>
          <w:rFonts w:ascii="Times New Roman" w:hAnsi="Times New Roman" w:cs="Times New Roman"/>
          <w:sz w:val="28"/>
        </w:rPr>
        <w:t xml:space="preserve"> beruházásokkal nyereséget nem </w:t>
      </w:r>
      <w:proofErr w:type="gramStart"/>
      <w:r w:rsidR="00B27AB1" w:rsidRPr="00447A13">
        <w:rPr>
          <w:rFonts w:ascii="Times New Roman" w:hAnsi="Times New Roman" w:cs="Times New Roman"/>
          <w:sz w:val="28"/>
        </w:rPr>
        <w:t>lehet</w:t>
      </w:r>
      <w:proofErr w:type="gramEnd"/>
      <w:r w:rsidR="00B27AB1" w:rsidRPr="00447A13">
        <w:rPr>
          <w:rFonts w:ascii="Times New Roman" w:hAnsi="Times New Roman" w:cs="Times New Roman"/>
          <w:sz w:val="28"/>
        </w:rPr>
        <w:t xml:space="preserve"> produkálni </w:t>
      </w:r>
      <w:r w:rsidR="00631B9A" w:rsidRPr="00447A13">
        <w:rPr>
          <w:rFonts w:ascii="Times New Roman" w:hAnsi="Times New Roman" w:cs="Times New Roman"/>
          <w:sz w:val="28"/>
        </w:rPr>
        <w:t xml:space="preserve">ez </w:t>
      </w:r>
      <w:r w:rsidR="00B27AB1" w:rsidRPr="00447A13">
        <w:rPr>
          <w:rFonts w:ascii="Times New Roman" w:hAnsi="Times New Roman" w:cs="Times New Roman"/>
          <w:sz w:val="28"/>
        </w:rPr>
        <w:t xml:space="preserve">csak a városnál megtakarításként jelentkezik. Ugyanakkor az üzemeltetési költségeink </w:t>
      </w:r>
      <w:r w:rsidR="00631B9A" w:rsidRPr="00447A13">
        <w:rPr>
          <w:rFonts w:ascii="Times New Roman" w:hAnsi="Times New Roman" w:cs="Times New Roman"/>
          <w:sz w:val="28"/>
        </w:rPr>
        <w:t xml:space="preserve">valamelyest </w:t>
      </w:r>
      <w:r w:rsidR="00B27AB1" w:rsidRPr="00447A13">
        <w:rPr>
          <w:rFonts w:ascii="Times New Roman" w:hAnsi="Times New Roman" w:cs="Times New Roman"/>
          <w:sz w:val="28"/>
        </w:rPr>
        <w:t>megnőttek.</w:t>
      </w:r>
    </w:p>
    <w:p w:rsidR="00B27AB1" w:rsidRPr="00447A13" w:rsidRDefault="00B27AB1" w:rsidP="00B737E2">
      <w:pPr>
        <w:rPr>
          <w:rFonts w:ascii="Times New Roman" w:hAnsi="Times New Roman" w:cs="Times New Roman"/>
          <w:sz w:val="28"/>
        </w:rPr>
      </w:pPr>
    </w:p>
    <w:p w:rsidR="00B27AB1" w:rsidRPr="00447A13" w:rsidRDefault="00B27AB1" w:rsidP="00B737E2">
      <w:pPr>
        <w:rPr>
          <w:rFonts w:ascii="Times New Roman" w:hAnsi="Times New Roman" w:cs="Times New Roman"/>
          <w:sz w:val="28"/>
        </w:rPr>
      </w:pPr>
    </w:p>
    <w:p w:rsidR="00B27AB1" w:rsidRPr="00447A13" w:rsidRDefault="00B27AB1" w:rsidP="00B737E2">
      <w:pPr>
        <w:rPr>
          <w:rFonts w:ascii="Times New Roman" w:hAnsi="Times New Roman" w:cs="Times New Roman"/>
          <w:sz w:val="28"/>
        </w:rPr>
      </w:pPr>
    </w:p>
    <w:p w:rsidR="00B27AB1" w:rsidRPr="00447A13" w:rsidRDefault="00B27AB1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 xml:space="preserve">  Ezek </w:t>
      </w:r>
      <w:r w:rsidR="009E1F26">
        <w:rPr>
          <w:rFonts w:ascii="Times New Roman" w:hAnsi="Times New Roman" w:cs="Times New Roman"/>
          <w:sz w:val="28"/>
        </w:rPr>
        <w:t xml:space="preserve">alapján </w:t>
      </w:r>
    </w:p>
    <w:p w:rsidR="00B27AB1" w:rsidRPr="00447A13" w:rsidRDefault="00B27AB1" w:rsidP="00B737E2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           </w:t>
      </w:r>
      <w:r w:rsidR="009E1F26">
        <w:rPr>
          <w:rFonts w:ascii="Times New Roman" w:hAnsi="Times New Roman" w:cs="Times New Roman"/>
          <w:b/>
          <w:sz w:val="28"/>
        </w:rPr>
        <w:t xml:space="preserve">   Bevétel összesen</w:t>
      </w:r>
      <w:proofErr w:type="gramStart"/>
      <w:r w:rsidR="009E1F26">
        <w:rPr>
          <w:rFonts w:ascii="Times New Roman" w:hAnsi="Times New Roman" w:cs="Times New Roman"/>
          <w:b/>
          <w:sz w:val="28"/>
        </w:rPr>
        <w:t xml:space="preserve">: </w:t>
      </w:r>
      <w:r w:rsidR="00936BE4">
        <w:rPr>
          <w:rFonts w:ascii="Times New Roman" w:hAnsi="Times New Roman" w:cs="Times New Roman"/>
          <w:b/>
          <w:sz w:val="28"/>
        </w:rPr>
        <w:t xml:space="preserve">    </w:t>
      </w:r>
      <w:r w:rsidR="009E1F26">
        <w:rPr>
          <w:rFonts w:ascii="Times New Roman" w:hAnsi="Times New Roman" w:cs="Times New Roman"/>
          <w:b/>
          <w:sz w:val="28"/>
        </w:rPr>
        <w:t xml:space="preserve"> 103.</w:t>
      </w:r>
      <w:proofErr w:type="gramEnd"/>
      <w:r w:rsidR="009E1F26">
        <w:rPr>
          <w:rFonts w:ascii="Times New Roman" w:hAnsi="Times New Roman" w:cs="Times New Roman"/>
          <w:b/>
          <w:sz w:val="28"/>
        </w:rPr>
        <w:t>672.401</w:t>
      </w:r>
      <w:r w:rsidRPr="00447A13">
        <w:rPr>
          <w:rFonts w:ascii="Times New Roman" w:hAnsi="Times New Roman" w:cs="Times New Roman"/>
          <w:b/>
          <w:sz w:val="28"/>
        </w:rPr>
        <w:t xml:space="preserve"> Ft</w:t>
      </w:r>
    </w:p>
    <w:p w:rsidR="00B27AB1" w:rsidRPr="00447A13" w:rsidRDefault="00B27AB1" w:rsidP="00B737E2">
      <w:pPr>
        <w:rPr>
          <w:rFonts w:ascii="Times New Roman" w:hAnsi="Times New Roman" w:cs="Times New Roman"/>
          <w:b/>
          <w:sz w:val="28"/>
        </w:rPr>
      </w:pPr>
      <w:r w:rsidRPr="00447A13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9E1F26">
        <w:rPr>
          <w:rFonts w:ascii="Times New Roman" w:hAnsi="Times New Roman" w:cs="Times New Roman"/>
          <w:b/>
          <w:sz w:val="28"/>
        </w:rPr>
        <w:t xml:space="preserve">              Kiadás</w:t>
      </w:r>
      <w:proofErr w:type="gramStart"/>
      <w:r w:rsidR="009E1F26">
        <w:rPr>
          <w:rFonts w:ascii="Times New Roman" w:hAnsi="Times New Roman" w:cs="Times New Roman"/>
          <w:b/>
          <w:sz w:val="28"/>
        </w:rPr>
        <w:t xml:space="preserve">: </w:t>
      </w:r>
      <w:r w:rsidR="00936BE4">
        <w:rPr>
          <w:rFonts w:ascii="Times New Roman" w:hAnsi="Times New Roman" w:cs="Times New Roman"/>
          <w:b/>
          <w:sz w:val="28"/>
        </w:rPr>
        <w:t xml:space="preserve">     </w:t>
      </w:r>
      <w:r w:rsidR="009E1F26">
        <w:rPr>
          <w:rFonts w:ascii="Times New Roman" w:hAnsi="Times New Roman" w:cs="Times New Roman"/>
          <w:b/>
          <w:sz w:val="28"/>
        </w:rPr>
        <w:t>104.</w:t>
      </w:r>
      <w:proofErr w:type="gramEnd"/>
      <w:r w:rsidR="009E1F26">
        <w:rPr>
          <w:rFonts w:ascii="Times New Roman" w:hAnsi="Times New Roman" w:cs="Times New Roman"/>
          <w:b/>
          <w:sz w:val="28"/>
        </w:rPr>
        <w:t>370.536</w:t>
      </w:r>
      <w:r w:rsidRPr="00447A13">
        <w:rPr>
          <w:rFonts w:ascii="Times New Roman" w:hAnsi="Times New Roman" w:cs="Times New Roman"/>
          <w:b/>
          <w:sz w:val="28"/>
        </w:rPr>
        <w:t xml:space="preserve"> Ft  </w:t>
      </w:r>
    </w:p>
    <w:p w:rsidR="00B27AB1" w:rsidRPr="00936BE4" w:rsidRDefault="00B27AB1" w:rsidP="00B737E2">
      <w:pPr>
        <w:rPr>
          <w:rFonts w:ascii="Times New Roman" w:hAnsi="Times New Roman" w:cs="Times New Roman"/>
          <w:b/>
          <w:sz w:val="28"/>
        </w:rPr>
      </w:pPr>
      <w:r w:rsidRPr="00936BE4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936BE4">
        <w:rPr>
          <w:rFonts w:ascii="Times New Roman" w:hAnsi="Times New Roman" w:cs="Times New Roman"/>
          <w:b/>
          <w:sz w:val="28"/>
        </w:rPr>
        <w:t xml:space="preserve">        </w:t>
      </w:r>
      <w:r w:rsidR="009E1F26" w:rsidRPr="00936BE4">
        <w:rPr>
          <w:rFonts w:ascii="Times New Roman" w:hAnsi="Times New Roman" w:cs="Times New Roman"/>
          <w:b/>
          <w:sz w:val="28"/>
        </w:rPr>
        <w:t>Eredmény</w:t>
      </w:r>
      <w:proofErr w:type="gramStart"/>
      <w:r w:rsidR="009E1F26" w:rsidRPr="00936BE4">
        <w:rPr>
          <w:rFonts w:ascii="Times New Roman" w:hAnsi="Times New Roman" w:cs="Times New Roman"/>
          <w:b/>
          <w:sz w:val="28"/>
        </w:rPr>
        <w:t xml:space="preserve">: </w:t>
      </w:r>
      <w:r w:rsidR="00936BE4" w:rsidRPr="00936BE4">
        <w:rPr>
          <w:rFonts w:ascii="Times New Roman" w:hAnsi="Times New Roman" w:cs="Times New Roman"/>
          <w:b/>
          <w:sz w:val="28"/>
        </w:rPr>
        <w:t xml:space="preserve">      </w:t>
      </w:r>
      <w:r w:rsidR="00936BE4">
        <w:rPr>
          <w:rFonts w:ascii="Times New Roman" w:hAnsi="Times New Roman" w:cs="Times New Roman"/>
          <w:b/>
          <w:sz w:val="28"/>
        </w:rPr>
        <w:t xml:space="preserve">   </w:t>
      </w:r>
      <w:r w:rsidR="00936BE4" w:rsidRPr="00936BE4">
        <w:rPr>
          <w:rFonts w:ascii="Times New Roman" w:hAnsi="Times New Roman" w:cs="Times New Roman"/>
          <w:b/>
          <w:sz w:val="28"/>
        </w:rPr>
        <w:t xml:space="preserve"> </w:t>
      </w:r>
      <w:r w:rsidR="009E1F26" w:rsidRPr="00936BE4">
        <w:rPr>
          <w:rFonts w:ascii="Times New Roman" w:hAnsi="Times New Roman" w:cs="Times New Roman"/>
          <w:b/>
          <w:sz w:val="28"/>
        </w:rPr>
        <w:t>-</w:t>
      </w:r>
      <w:proofErr w:type="gramEnd"/>
      <w:r w:rsidR="009E1F26" w:rsidRPr="00936BE4">
        <w:rPr>
          <w:rFonts w:ascii="Times New Roman" w:hAnsi="Times New Roman" w:cs="Times New Roman"/>
          <w:b/>
          <w:sz w:val="28"/>
        </w:rPr>
        <w:t>698.135 Ft</w:t>
      </w:r>
    </w:p>
    <w:p w:rsidR="00B27AB1" w:rsidRPr="00447A13" w:rsidRDefault="00B27AB1" w:rsidP="00B737E2">
      <w:pPr>
        <w:rPr>
          <w:rFonts w:ascii="Times New Roman" w:hAnsi="Times New Roman" w:cs="Times New Roman"/>
          <w:b/>
          <w:sz w:val="28"/>
        </w:rPr>
      </w:pPr>
    </w:p>
    <w:p w:rsidR="00B27AB1" w:rsidRPr="00447A13" w:rsidRDefault="00B27AB1" w:rsidP="00B737E2">
      <w:pPr>
        <w:rPr>
          <w:rFonts w:ascii="Times New Roman" w:hAnsi="Times New Roman" w:cs="Times New Roman"/>
          <w:sz w:val="28"/>
        </w:rPr>
      </w:pPr>
      <w:r w:rsidRPr="00447A13">
        <w:rPr>
          <w:rFonts w:ascii="Times New Roman" w:hAnsi="Times New Roman" w:cs="Times New Roman"/>
          <w:sz w:val="28"/>
        </w:rPr>
        <w:t>A negatív eredmény áthúzódó beruházás számlákból eredhet,</w:t>
      </w:r>
      <w:r w:rsidR="00631B9A" w:rsidRPr="00447A13">
        <w:rPr>
          <w:rFonts w:ascii="Times New Roman" w:hAnsi="Times New Roman" w:cs="Times New Roman"/>
          <w:sz w:val="28"/>
        </w:rPr>
        <w:t xml:space="preserve"> amely az éves zárásban kompenzá</w:t>
      </w:r>
      <w:r w:rsidRPr="00447A13">
        <w:rPr>
          <w:rFonts w:ascii="Times New Roman" w:hAnsi="Times New Roman" w:cs="Times New Roman"/>
          <w:sz w:val="28"/>
        </w:rPr>
        <w:t>lódhat.</w:t>
      </w:r>
    </w:p>
    <w:p w:rsidR="00B737E2" w:rsidRPr="00447A13" w:rsidRDefault="00B737E2" w:rsidP="007A68EA">
      <w:pPr>
        <w:rPr>
          <w:rFonts w:ascii="Times New Roman" w:hAnsi="Times New Roman" w:cs="Times New Roman"/>
          <w:sz w:val="24"/>
        </w:rPr>
      </w:pPr>
    </w:p>
    <w:p w:rsidR="002A265D" w:rsidRPr="00447A13" w:rsidRDefault="002A265D" w:rsidP="007A68EA">
      <w:pPr>
        <w:rPr>
          <w:rFonts w:ascii="Times New Roman" w:hAnsi="Times New Roman" w:cs="Times New Roman"/>
          <w:sz w:val="28"/>
        </w:rPr>
      </w:pPr>
    </w:p>
    <w:p w:rsidR="002B4642" w:rsidRDefault="009D00E6" w:rsidP="007A68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Martfű, 2016.</w:t>
      </w:r>
      <w:r w:rsidR="00936BE4">
        <w:rPr>
          <w:rFonts w:ascii="Times New Roman" w:hAnsi="Times New Roman" w:cs="Times New Roman"/>
          <w:b/>
          <w:sz w:val="24"/>
        </w:rPr>
        <w:t>szeptember 22.</w:t>
      </w:r>
    </w:p>
    <w:p w:rsidR="002B4642" w:rsidRDefault="002B4642" w:rsidP="007A68EA">
      <w:pPr>
        <w:rPr>
          <w:rFonts w:ascii="Times New Roman" w:hAnsi="Times New Roman" w:cs="Times New Roman"/>
          <w:b/>
          <w:sz w:val="24"/>
        </w:rPr>
      </w:pPr>
    </w:p>
    <w:p w:rsidR="00E56639" w:rsidRPr="00E56639" w:rsidRDefault="00E56639" w:rsidP="007A68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Pr="00E56639">
        <w:rPr>
          <w:rFonts w:ascii="Times New Roman" w:hAnsi="Times New Roman" w:cs="Times New Roman"/>
          <w:b/>
          <w:sz w:val="24"/>
        </w:rPr>
        <w:t>Veres Gábor</w:t>
      </w:r>
    </w:p>
    <w:p w:rsidR="00E56639" w:rsidRPr="002A265D" w:rsidRDefault="00E56639" w:rsidP="007A68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Pr="00E56639">
        <w:rPr>
          <w:rFonts w:ascii="Times New Roman" w:hAnsi="Times New Roman" w:cs="Times New Roman"/>
          <w:sz w:val="24"/>
        </w:rPr>
        <w:t>Ügyvezető igazgató</w:t>
      </w:r>
    </w:p>
    <w:sectPr w:rsidR="00E56639" w:rsidRPr="002A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6BA2"/>
    <w:multiLevelType w:val="hybridMultilevel"/>
    <w:tmpl w:val="07C44F30"/>
    <w:lvl w:ilvl="0" w:tplc="64B0102A">
      <w:start w:val="1"/>
      <w:numFmt w:val="decimal"/>
      <w:lvlText w:val="%1."/>
      <w:lvlJc w:val="left"/>
      <w:pPr>
        <w:ind w:left="560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7D02"/>
    <w:multiLevelType w:val="hybridMultilevel"/>
    <w:tmpl w:val="3AA8A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EA"/>
    <w:rsid w:val="000162CB"/>
    <w:rsid w:val="000454D1"/>
    <w:rsid w:val="00060B20"/>
    <w:rsid w:val="0009006C"/>
    <w:rsid w:val="00120AE3"/>
    <w:rsid w:val="0019615E"/>
    <w:rsid w:val="001D5E68"/>
    <w:rsid w:val="001E39C9"/>
    <w:rsid w:val="00200163"/>
    <w:rsid w:val="00205871"/>
    <w:rsid w:val="00211CBE"/>
    <w:rsid w:val="002A265D"/>
    <w:rsid w:val="002B30FB"/>
    <w:rsid w:val="002B4642"/>
    <w:rsid w:val="0034539B"/>
    <w:rsid w:val="00352ADC"/>
    <w:rsid w:val="00352B7C"/>
    <w:rsid w:val="00365CB6"/>
    <w:rsid w:val="003804E8"/>
    <w:rsid w:val="00396046"/>
    <w:rsid w:val="003B52A0"/>
    <w:rsid w:val="00447A13"/>
    <w:rsid w:val="0045652F"/>
    <w:rsid w:val="0045660D"/>
    <w:rsid w:val="004B52D9"/>
    <w:rsid w:val="00582BFB"/>
    <w:rsid w:val="005940C1"/>
    <w:rsid w:val="005E677D"/>
    <w:rsid w:val="00617509"/>
    <w:rsid w:val="00622D96"/>
    <w:rsid w:val="00631B9A"/>
    <w:rsid w:val="00644EED"/>
    <w:rsid w:val="006501B4"/>
    <w:rsid w:val="00693A04"/>
    <w:rsid w:val="006A5720"/>
    <w:rsid w:val="006B4E4F"/>
    <w:rsid w:val="00706932"/>
    <w:rsid w:val="007A68EA"/>
    <w:rsid w:val="007C0036"/>
    <w:rsid w:val="007E6901"/>
    <w:rsid w:val="008136E1"/>
    <w:rsid w:val="00856A3F"/>
    <w:rsid w:val="00885306"/>
    <w:rsid w:val="008E403C"/>
    <w:rsid w:val="00910EA2"/>
    <w:rsid w:val="00936BE4"/>
    <w:rsid w:val="00957F86"/>
    <w:rsid w:val="009620B7"/>
    <w:rsid w:val="009C4A24"/>
    <w:rsid w:val="009D00E6"/>
    <w:rsid w:val="009E1F26"/>
    <w:rsid w:val="00A42408"/>
    <w:rsid w:val="00A42770"/>
    <w:rsid w:val="00A57647"/>
    <w:rsid w:val="00A9092F"/>
    <w:rsid w:val="00AA53C6"/>
    <w:rsid w:val="00AE2A8D"/>
    <w:rsid w:val="00AF26EF"/>
    <w:rsid w:val="00B17732"/>
    <w:rsid w:val="00B27AB1"/>
    <w:rsid w:val="00B737E2"/>
    <w:rsid w:val="00B81DDF"/>
    <w:rsid w:val="00B85169"/>
    <w:rsid w:val="00C64CE1"/>
    <w:rsid w:val="00CA114F"/>
    <w:rsid w:val="00CC5EDB"/>
    <w:rsid w:val="00CF2A4B"/>
    <w:rsid w:val="00DA2D09"/>
    <w:rsid w:val="00E56639"/>
    <w:rsid w:val="00E85443"/>
    <w:rsid w:val="00EB4313"/>
    <w:rsid w:val="00EF7BE6"/>
    <w:rsid w:val="00F1233D"/>
    <w:rsid w:val="00F323E9"/>
    <w:rsid w:val="00F55737"/>
    <w:rsid w:val="00F6628D"/>
    <w:rsid w:val="00F83999"/>
    <w:rsid w:val="00FA0FB5"/>
    <w:rsid w:val="00FD1720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521C-3F19-46F9-9BF3-50CE992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8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1782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Körmendi Andrásné</cp:lastModifiedBy>
  <cp:revision>30</cp:revision>
  <cp:lastPrinted>2016-09-23T09:29:00Z</cp:lastPrinted>
  <dcterms:created xsi:type="dcterms:W3CDTF">2016-09-21T07:36:00Z</dcterms:created>
  <dcterms:modified xsi:type="dcterms:W3CDTF">2016-09-23T09:37:00Z</dcterms:modified>
</cp:coreProperties>
</file>